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Deanna Lynn Kelly BS, PharmD, BCPP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F060A3" w:rsidRDefault="00963B4B">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anna Lynn Kelly.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Maryland School of Medicine</w:t>
            </w:r>
          </w:p>
          <w:p w:rsidR="002C7E24" w:rsidRDefault="002C7E24" w:rsidP="0097780E">
            <w:pPr>
              <w:pStyle w:val="11TableHeader"/>
              <w:rPr>
                <w:b w:val="0"/>
                <w:color w:val="000000"/>
                <w:sz w:val="18"/>
              </w:rPr>
            </w:pPr>
            <w:r>
              <w:rPr>
                <w:b w:val="0"/>
                <w:color w:val="000000"/>
                <w:sz w:val="18"/>
              </w:rPr>
              <w:t>655 West Baltimore Street</w:t>
            </w:r>
          </w:p>
          <w:p w:rsidR="002C7E24" w:rsidRDefault="002C7E24" w:rsidP="0097780E">
            <w:pPr>
              <w:pStyle w:val="11TableHeader"/>
              <w:rPr>
                <w:b w:val="0"/>
                <w:color w:val="000000"/>
                <w:sz w:val="18"/>
              </w:rPr>
            </w:pPr>
            <w:r>
              <w:rPr>
                <w:b w:val="0"/>
                <w:color w:val="000000"/>
                <w:sz w:val="18"/>
              </w:rPr>
              <w:t>Baltimore, Maryland, United States of America, 21201</w:t>
            </w:r>
          </w:p>
          <w:p w:rsidR="002C7E24" w:rsidRDefault="002C7E24" w:rsidP="0097780E">
            <w:pPr>
              <w:pStyle w:val="11TableHeader"/>
              <w:rPr>
                <w:b w:val="0"/>
                <w:color w:val="000000"/>
                <w:sz w:val="18"/>
              </w:rPr>
            </w:pPr>
            <w:r>
              <w:rPr>
                <w:b w:val="0"/>
                <w:color w:val="000000"/>
                <w:sz w:val="18"/>
              </w:rPr>
              <w:t>Phone: +1 410 402 6861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dlkelly@som.umaryland.edu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Psychiatric Pharmacy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w:t>
            </w:r>
          </w:p>
        </w:tc>
        <w:tc>
          <w:tcPr>
            <w:tcW w:w="1714" w:type="dxa"/>
          </w:tcPr>
          <w:p w:rsidR="00F060A3" w:rsidRDefault="00963B4B">
            <w:pPr>
              <w:cnfStyle w:val="000000100000" w:firstRow="0" w:lastRow="0" w:firstColumn="0" w:lastColumn="0" w:oddVBand="0" w:evenVBand="0" w:oddHBand="1" w:evenHBand="0" w:firstRowFirstColumn="0" w:firstRowLastColumn="0" w:lastRowFirstColumn="0" w:lastRowLastColumn="0"/>
            </w:pPr>
            <w:r>
              <w:t>Acting Director</w:t>
            </w:r>
          </w:p>
        </w:tc>
        <w:tc>
          <w:tcPr>
            <w:tcW w:w="5133"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Maryland Psychiatric Research Center, University of </w:t>
            </w:r>
            <w:r>
              <w:t>Maryland School of Medicine</w:t>
            </w:r>
          </w:p>
        </w:tc>
        <w:tc>
          <w:tcPr>
            <w:tcW w:w="1149"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Jan-2022</w:t>
            </w:r>
          </w:p>
        </w:tc>
        <w:tc>
          <w:tcPr>
            <w:tcW w:w="938"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w:t>
            </w:r>
          </w:p>
        </w:tc>
        <w:tc>
          <w:tcPr>
            <w:tcW w:w="1714" w:type="dxa"/>
          </w:tcPr>
          <w:p w:rsidR="00F060A3" w:rsidRDefault="00963B4B">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F060A3" w:rsidRDefault="00963B4B">
            <w:pPr>
              <w:cnfStyle w:val="000000010000" w:firstRow="0" w:lastRow="0" w:firstColumn="0" w:lastColumn="0" w:oddVBand="0" w:evenVBand="0" w:oddHBand="0" w:evenHBand="1" w:firstRowFirstColumn="0" w:firstRowLastColumn="0" w:lastRowFirstColumn="0" w:lastRowLastColumn="0"/>
            </w:pPr>
            <w:r>
              <w:t>Research Affairs Advisory Committee, University of Maryland School of Medicine</w:t>
            </w:r>
          </w:p>
        </w:tc>
        <w:tc>
          <w:tcPr>
            <w:tcW w:w="1149"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2019</w:t>
            </w:r>
          </w:p>
        </w:tc>
        <w:tc>
          <w:tcPr>
            <w:tcW w:w="938"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w:t>
            </w:r>
          </w:p>
        </w:tc>
        <w:tc>
          <w:tcPr>
            <w:tcW w:w="1714" w:type="dxa"/>
          </w:tcPr>
          <w:p w:rsidR="00F060A3" w:rsidRDefault="00963B4B">
            <w:pPr>
              <w:cnfStyle w:val="000000100000" w:firstRow="0" w:lastRow="0" w:firstColumn="0" w:lastColumn="0" w:oddVBand="0" w:evenVBand="0" w:oddHBand="1" w:evenHBand="0" w:firstRowFirstColumn="0" w:firstRowLastColumn="0" w:lastRowFirstColumn="0" w:lastRowLastColumn="0"/>
            </w:pPr>
            <w:r>
              <w:t>Faculty</w:t>
            </w:r>
          </w:p>
        </w:tc>
        <w:tc>
          <w:tcPr>
            <w:tcW w:w="5133" w:type="dxa"/>
          </w:tcPr>
          <w:p w:rsidR="00F060A3" w:rsidRDefault="00963B4B">
            <w:pPr>
              <w:cnfStyle w:val="000000100000" w:firstRow="0" w:lastRow="0" w:firstColumn="0" w:lastColumn="0" w:oddVBand="0" w:evenVBand="0" w:oddHBand="1" w:evenHBand="0" w:firstRowFirstColumn="0" w:firstRowLastColumn="0" w:lastRowFirstColumn="0" w:lastRowLastColumn="0"/>
            </w:pPr>
            <w:r>
              <w:t>SOM Council, University of Maryland School of Medicine</w:t>
            </w:r>
          </w:p>
        </w:tc>
        <w:tc>
          <w:tcPr>
            <w:tcW w:w="1149"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2016</w:t>
            </w:r>
          </w:p>
        </w:tc>
        <w:tc>
          <w:tcPr>
            <w:tcW w:w="938"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w:t>
            </w:r>
          </w:p>
        </w:tc>
        <w:tc>
          <w:tcPr>
            <w:tcW w:w="1714" w:type="dxa"/>
          </w:tcPr>
          <w:p w:rsidR="00F060A3" w:rsidRDefault="00963B4B">
            <w:pPr>
              <w:cnfStyle w:val="000000010000" w:firstRow="0" w:lastRow="0" w:firstColumn="0" w:lastColumn="0" w:oddVBand="0" w:evenVBand="0" w:oddHBand="0" w:evenHBand="1" w:firstRowFirstColumn="0" w:firstRowLastColumn="0" w:lastRowFirstColumn="0" w:lastRowLastColumn="0"/>
            </w:pPr>
            <w:r>
              <w:t>Coordinator</w:t>
            </w:r>
          </w:p>
        </w:tc>
        <w:tc>
          <w:tcPr>
            <w:tcW w:w="5133" w:type="dxa"/>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Psychiatry Resident Electives, </w:t>
            </w:r>
            <w:r>
              <w:t>Maryland Psychiatric Research Center</w:t>
            </w:r>
          </w:p>
        </w:tc>
        <w:tc>
          <w:tcPr>
            <w:tcW w:w="1149"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2013</w:t>
            </w:r>
          </w:p>
        </w:tc>
        <w:tc>
          <w:tcPr>
            <w:tcW w:w="938"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w:t>
            </w:r>
          </w:p>
        </w:tc>
        <w:tc>
          <w:tcPr>
            <w:tcW w:w="1714" w:type="dxa"/>
          </w:tcPr>
          <w:p w:rsidR="00F060A3" w:rsidRDefault="00963B4B">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F060A3" w:rsidRDefault="00963B4B">
            <w:pPr>
              <w:cnfStyle w:val="000000100000" w:firstRow="0" w:lastRow="0" w:firstColumn="0" w:lastColumn="0" w:oddVBand="0" w:evenVBand="0" w:oddHBand="1" w:evenHBand="0" w:firstRowFirstColumn="0" w:firstRowLastColumn="0" w:lastRowFirstColumn="0" w:lastRowLastColumn="0"/>
            </w:pPr>
            <w:r>
              <w:t>Treatment Research Program, Maryland Psychiatric Research Center</w:t>
            </w:r>
          </w:p>
        </w:tc>
        <w:tc>
          <w:tcPr>
            <w:tcW w:w="1149"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Aug-1997</w:t>
            </w:r>
          </w:p>
        </w:tc>
        <w:tc>
          <w:tcPr>
            <w:tcW w:w="938"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w:t>
            </w:r>
          </w:p>
        </w:tc>
        <w:tc>
          <w:tcPr>
            <w:tcW w:w="1714" w:type="dxa"/>
          </w:tcPr>
          <w:p w:rsidR="00F060A3" w:rsidRDefault="00963B4B">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F060A3" w:rsidRDefault="00963B4B">
            <w:pPr>
              <w:cnfStyle w:val="000000010000" w:firstRow="0" w:lastRow="0" w:firstColumn="0" w:lastColumn="0" w:oddVBand="0" w:evenVBand="0" w:oddHBand="0" w:evenHBand="1" w:firstRowFirstColumn="0" w:firstRowLastColumn="0" w:lastRowFirstColumn="0" w:lastRowLastColumn="0"/>
            </w:pPr>
            <w:r>
              <w:t>Psychiatry, University of Maryland School of Medicine</w:t>
            </w:r>
          </w:p>
        </w:tc>
        <w:tc>
          <w:tcPr>
            <w:tcW w:w="1149"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Aug-1997</w:t>
            </w:r>
          </w:p>
        </w:tc>
        <w:tc>
          <w:tcPr>
            <w:tcW w:w="938"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w:t>
            </w:r>
          </w:p>
        </w:tc>
        <w:tc>
          <w:tcPr>
            <w:tcW w:w="1714" w:type="dxa"/>
          </w:tcPr>
          <w:p w:rsidR="00F060A3" w:rsidRDefault="00963B4B">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Pharmacy Practice and Science, </w:t>
            </w:r>
            <w:r>
              <w:t>University of Maryland School of Pharmacy</w:t>
            </w:r>
          </w:p>
        </w:tc>
        <w:tc>
          <w:tcPr>
            <w:tcW w:w="1149"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Aug-1997</w:t>
            </w:r>
          </w:p>
        </w:tc>
        <w:tc>
          <w:tcPr>
            <w:tcW w:w="938"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w:t>
            </w:r>
          </w:p>
        </w:tc>
        <w:tc>
          <w:tcPr>
            <w:tcW w:w="1714" w:type="dxa"/>
          </w:tcPr>
          <w:p w:rsidR="00F060A3" w:rsidRDefault="00963B4B">
            <w:pPr>
              <w:cnfStyle w:val="000000010000" w:firstRow="0" w:lastRow="0" w:firstColumn="0" w:lastColumn="0" w:oddVBand="0" w:evenVBand="0" w:oddHBand="0" w:evenHBand="1" w:firstRowFirstColumn="0" w:firstRowLastColumn="0" w:lastRowFirstColumn="0" w:lastRowLastColumn="0"/>
            </w:pPr>
            <w:r>
              <w:t>Chief</w:t>
            </w:r>
          </w:p>
        </w:tc>
        <w:tc>
          <w:tcPr>
            <w:tcW w:w="5133" w:type="dxa"/>
          </w:tcPr>
          <w:p w:rsidR="00F060A3" w:rsidRDefault="00963B4B">
            <w:pPr>
              <w:cnfStyle w:val="000000010000" w:firstRow="0" w:lastRow="0" w:firstColumn="0" w:lastColumn="0" w:oddVBand="0" w:evenVBand="0" w:oddHBand="0" w:evenHBand="1" w:firstRowFirstColumn="0" w:firstRowLastColumn="0" w:lastRowFirstColumn="0" w:lastRowLastColumn="0"/>
            </w:pPr>
            <w:r>
              <w:t>Treatment Research Program, Maryland Psychiatric Research Center</w:t>
            </w:r>
          </w:p>
        </w:tc>
        <w:tc>
          <w:tcPr>
            <w:tcW w:w="1149"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9</w:t>
            </w:r>
          </w:p>
        </w:tc>
        <w:tc>
          <w:tcPr>
            <w:tcW w:w="1714" w:type="dxa"/>
          </w:tcPr>
          <w:p w:rsidR="00F060A3" w:rsidRDefault="00963B4B">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F060A3" w:rsidRDefault="00963B4B">
            <w:pPr>
              <w:cnfStyle w:val="000000100000" w:firstRow="0" w:lastRow="0" w:firstColumn="0" w:lastColumn="0" w:oddVBand="0" w:evenVBand="0" w:oddHBand="1" w:evenHBand="0" w:firstRowFirstColumn="0" w:firstRowLastColumn="0" w:lastRowFirstColumn="0" w:lastRowLastColumn="0"/>
            </w:pPr>
            <w:r>
              <w:t>Psychiatry APT Committee, University of Maryland School of Medicine</w:t>
            </w:r>
          </w:p>
        </w:tc>
        <w:tc>
          <w:tcPr>
            <w:tcW w:w="1149"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2021</w:t>
            </w:r>
          </w:p>
        </w:tc>
        <w:tc>
          <w:tcPr>
            <w:tcW w:w="938"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2022</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w:t>
            </w:r>
          </w:p>
        </w:tc>
        <w:tc>
          <w:tcPr>
            <w:tcW w:w="1714" w:type="dxa"/>
          </w:tcPr>
          <w:p w:rsidR="00F060A3" w:rsidRDefault="00963B4B">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F060A3" w:rsidRDefault="00963B4B">
            <w:pPr>
              <w:cnfStyle w:val="000000100000" w:firstRow="0" w:lastRow="0" w:firstColumn="0" w:lastColumn="0" w:oddVBand="0" w:evenVBand="0" w:oddHBand="1" w:evenHBand="0" w:firstRowFirstColumn="0" w:firstRowLastColumn="0" w:lastRowFirstColumn="0" w:lastRowLastColumn="0"/>
            </w:pPr>
            <w:r>
              <w:t>Psychiatric Pharmacy Practice</w:t>
            </w:r>
          </w:p>
        </w:tc>
        <w:tc>
          <w:tcPr>
            <w:tcW w:w="1149"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1998</w:t>
            </w:r>
          </w:p>
        </w:tc>
        <w:tc>
          <w:tcPr>
            <w:tcW w:w="938"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w:t>
            </w:r>
          </w:p>
        </w:tc>
        <w:tc>
          <w:tcPr>
            <w:tcW w:w="1714" w:type="dxa"/>
          </w:tcPr>
          <w:p w:rsidR="00F060A3" w:rsidRDefault="00963B4B">
            <w:pPr>
              <w:cnfStyle w:val="000000010000" w:firstRow="0" w:lastRow="0" w:firstColumn="0" w:lastColumn="0" w:oddVBand="0" w:evenVBand="0" w:oddHBand="0" w:evenHBand="1" w:firstRowFirstColumn="0" w:firstRowLastColumn="0" w:lastRowFirstColumn="0" w:lastRowLastColumn="0"/>
            </w:pPr>
            <w:r>
              <w:t>Postgraduate Training</w:t>
            </w:r>
          </w:p>
        </w:tc>
        <w:tc>
          <w:tcPr>
            <w:tcW w:w="5133" w:type="dxa"/>
          </w:tcPr>
          <w:p w:rsidR="00F060A3" w:rsidRDefault="00963B4B">
            <w:pPr>
              <w:cnfStyle w:val="000000010000" w:firstRow="0" w:lastRow="0" w:firstColumn="0" w:lastColumn="0" w:oddVBand="0" w:evenVBand="0" w:oddHBand="0" w:evenHBand="1" w:firstRowFirstColumn="0" w:firstRowLastColumn="0" w:lastRowFirstColumn="0" w:lastRowLastColumn="0"/>
            </w:pPr>
            <w:r>
              <w:t>Psychiatric Pharmacy Practice, University of Maryland School of Medicine</w:t>
            </w:r>
          </w:p>
        </w:tc>
        <w:tc>
          <w:tcPr>
            <w:tcW w:w="1149"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1996</w:t>
            </w:r>
          </w:p>
        </w:tc>
        <w:tc>
          <w:tcPr>
            <w:tcW w:w="938"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1997</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w:t>
            </w:r>
          </w:p>
        </w:tc>
        <w:tc>
          <w:tcPr>
            <w:tcW w:w="1714" w:type="dxa"/>
          </w:tcPr>
          <w:p w:rsidR="00F060A3" w:rsidRDefault="00963B4B">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Pharmacy, Duquesne </w:t>
            </w:r>
            <w:r>
              <w:t>University School of Pharmacy</w:t>
            </w:r>
          </w:p>
        </w:tc>
        <w:tc>
          <w:tcPr>
            <w:tcW w:w="1149"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1996</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w:t>
            </w:r>
          </w:p>
        </w:tc>
        <w:tc>
          <w:tcPr>
            <w:tcW w:w="1714" w:type="dxa"/>
          </w:tcPr>
          <w:p w:rsidR="00F060A3" w:rsidRDefault="00963B4B">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F060A3" w:rsidRDefault="00963B4B">
            <w:pPr>
              <w:cnfStyle w:val="000000010000" w:firstRow="0" w:lastRow="0" w:firstColumn="0" w:lastColumn="0" w:oddVBand="0" w:evenVBand="0" w:oddHBand="0" w:evenHBand="1" w:firstRowFirstColumn="0" w:firstRowLastColumn="0" w:lastRowFirstColumn="0" w:lastRowLastColumn="0"/>
            </w:pPr>
            <w:r>
              <w:t>Pharmacy, Duquesne University School of Pharmacy</w:t>
            </w:r>
          </w:p>
        </w:tc>
        <w:tc>
          <w:tcPr>
            <w:tcW w:w="1149"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1995</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Mental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NCT05968638, Principal Investigator, Single-Blind Randomized Ketogenic Diet vs. Control Diet in People With Schizophrenia, The University of Maryland, Baltimore (1-Sep-2023 - 1-Aug-2027)</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NCT05208190, Investigator, Clozapine for the Prevention </w:t>
            </w:r>
            <w:r>
              <w:t>of Violence in Schizophrenia: a Randomized Clinical Trial, New York State Psychiatric Institute, National Institute of Mental Health (17-Mar-2022 - 28-Feb-2027), Phase IV</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NCT04325386, Investigator, Clozapine CHAMPION-ECHO (Center for Help and Assistance</w:t>
            </w:r>
            <w:r>
              <w:t xml:space="preserve"> for Maryland Prescribers- Improving Outcomes Network Using Extension for Community Healthcare Outcomes); Randomized Educational Study to Improve Clozapine Prescribing Through a Project ECHO Model, The University of Maryland, Baltimore (1-Feb-2020 - 20-Sep</w:t>
            </w:r>
            <w:r>
              <w:t>-2024)</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PMID: 38749320, Middle Author, Pilot study indicates that a gluten-free diet lowers oxidative stress for gluten-sensitive persons with schizophrenia, National Science Foundation | Gordon and Betty Moore Foundation | National Institute of Mental H</w:t>
            </w:r>
            <w:r>
              <w:t>ealth (Jul-2024)</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lastRenderedPageBreak/>
              <w:t>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PMID: 37633776, First Author, Clozapine and neutrophil response in patients of African descent: A six-month, multinational, prospective, open-label clinical trial, National Institute of Mental Health (Jun-2024)</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NCT03183609, </w:t>
            </w:r>
            <w:r>
              <w:t>Responsible Person, Confirmatory Double-Blind Placebo-Controlled Efficacy Trial of a Gluten-Free Diet in a Subgroup of Persons With Schizophrenia Who Have High Levels of IgG Anti-Gliadin Antibodies (AGA IG), The University of Maryland, Baltimore (10-Jul-20</w:t>
            </w:r>
            <w:r>
              <w:t>17 - 30-Mar-2024)</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PMID: 37118058, Middle Author, Tryptophan challenge in individuals with schizophrenia and healthy controls: acute effects on circulating kynurenine and kynurenic acid, cognition and cerebral blood flow, National Institute of Mental </w:t>
            </w:r>
            <w:r>
              <w:t>Health (Oct-2023)</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NCT02404155, Principal Investigator, Biomarker and Safety Study of Clozapine in Patients With Benign Ethnic Neutropenia (BEN), The University of Maryland, Baltimore (Jul-2015 - 26-Oct-2021)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PMID: 33783399, Middle Author, Combined Ox</w:t>
            </w:r>
            <w:r>
              <w:t>ytocin and Cognitive Behavioral Social Skills Training for Social Function in People With Schizophrenia, National Institute of Mental Health (1-May-2021)</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PMID: 33587401, First Author, Prebiotic Treatment Increases Serum Butyrate in People With Schizoph</w:t>
            </w:r>
            <w:r>
              <w:t>renia: Results of an Open-Label Inpatient Pilot Clinical Trial (1-Apr-2021)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PMID: 32796391, Middle Author, Anti-inflammatory Combination Therapy for the Treatment of Schizophrenia, Stanley Medical Research Institute (Oct-2020)</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PMID: 32332475, Last </w:t>
            </w:r>
            <w:r>
              <w:t>Author, The Effects of a Gluten-Free Diet on Immune Markers and Kynurenic Acid Pathway Metabolites in Patients With Schizophrenia Positive for Antigliadin Antibodies Immunoglobulin G, National Institute of Mental Health (Jun-2020)</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NCT02968602, Responsi</w:t>
            </w:r>
            <w:r>
              <w:t>ble Person, Minocycline and Tobacco Craving in Smokers With Schizophrenia, The University of Maryland, Baltimore, National Institute on Drug Abuse (31-Mar-2017 - 23-Jul-2019), Phase IV</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PMID: 30938127, First Author, Randomized controlled trial of a </w:t>
            </w:r>
            <w:r>
              <w:t>gluten-free diet in patients with schizophrenia positive for antigliadin antibodies (AGA IgG): a pilot feasibility study, National Institute of Mental Health (1-Jul-2019)</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PMID: 30180918, Middle Author, The effects of combined oxytocin and cognitive beh</w:t>
            </w:r>
            <w:r>
              <w:t>avioral social skills training on social cognition in schizophrenia (Jul-2019)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NCT01010620, Principal Investigator, Screening Protocol for the Evaluation of Research Participants, The University of Maryland, Baltimore (Dec-2009 - 1-Jun-2019)</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NCT021</w:t>
            </w:r>
            <w:r>
              <w:t>18610, Principal Investigator, Treatment of Schizophrenia With L-tetrahydropalmatine (l-THP): a Novel Dopamine Antagonist With Anti-inflammatory and Antiprotozoal Activity, The University of Maryland, Baltimore, Stanley Medical Research Institute (Sep-2014</w:t>
            </w:r>
            <w:r>
              <w:t xml:space="preserve"> - Jun-2019)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PMID: 29551232, Last Author, Oxytocin and sexual function in males and females with schizophrenia (Sep-2018)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PMID: 29912799, First Author, Adjunct Aripiprazole Reduces Prolactin and Prolactin-Related Adverse Effects in Premenopausal Wo</w:t>
            </w:r>
            <w:r>
              <w:t>men With Psychosis: Results From the DAAMSEL Clinical Trial, National Institute of Mental Health (Aug-2018)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NCT01975584, Principal Investigator, Neuroendocrine and Immune Response to Stress in Schizophrenia, The University of Maryland, Baltimore (Sep-2</w:t>
            </w:r>
            <w:r>
              <w:t>013 - Jun-2018)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PMID: 29524451, Last Author, Effects of intranasal oxytocin on satiety signaling in people with schizophrenia (15-May-2018)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PMID: 28466366, Last Author, Adjunctive Minocycline in Clozapine-Treated Patients with Schizophrenia: </w:t>
            </w:r>
            <w:r>
              <w:t>Analyzing the Effects of Minocycline on Clozapine Plasma Levels, University of Maryland | New York City Department of Health and Mental Hygiene | Duke University Health System IRB (Mar-2018)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PMID: 28130004, Middle Author, The effects of oxytocin and ga</w:t>
            </w:r>
            <w:r>
              <w:t>lantamine on objectively-defined vocal and facial expression: Data from the CIDAR study, National Institute of Mental Health | Centers for Intervention Development and Applied Research (Oct-2017)</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PMID: 28590362, Middle Author, A Randomized Clinical Tri</w:t>
            </w:r>
            <w:r>
              <w:t>al of Oxytocin or Galantamine for the Treatment of Negative Symptoms and Cognitive Impairments in People With Schizophrenia (Aug-2017)</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PMID: 27363313, Middle Author, Pharmacokinetics and Safety Assessment of l-Tetrahydropalmatine in Cocaine Users: A Ra</w:t>
            </w:r>
            <w:r>
              <w:t>ndomized, Double-Blind, Placebo-Controlled Study, National Institute on Drug Abuse (Feb-2017)</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PMID: 26879587, Last Author, Relationship of plasma oxytocin levels to baseline symptoms and symptom changes during three weeks of daily oxytocin administrati</w:t>
            </w:r>
            <w:r>
              <w:t>on in people with schizophrenia, National Institute on Drug Abuse | National Institute on Mental Health | Maryland Psychiatric Research Center, University of Maryland (Apr-2016)</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PMID: 26010339, Last Author, Urine testing for antipsychotics: a pilot tri</w:t>
            </w:r>
            <w:r>
              <w:t>al for a method to determine detection levels, Ameritox, LLC (Sep-2015)</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PMID: 25044050, Middle Author, Complexity of oxytocin</w:t>
            </w:r>
            <w:r>
              <w:t>׳</w:t>
            </w:r>
            <w:r>
              <w:t>s effects in a chronic cocaine dependent population, Bristol Myers Squibb (Sep-2014)</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lastRenderedPageBreak/>
              <w:t>29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NCT01433055, Principal Investigator, </w:t>
            </w:r>
            <w:r>
              <w:t>Adjunctive Minocycline in Clozapine Treated Schizophrenia Patients, The University of Maryland, Baltimore, National Institute of Mental Health (Jul-2011 - Jan-2014)</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PMID: 23968123, First Author, Treating symptomatic hyperprolactinemia in women with </w:t>
            </w:r>
            <w:r>
              <w:t>schizophrenia: presentation of the ongoing DAAMSEL clinical trial (Dopamine partial Agonist, Aripiprazole, for the Management of Symptomatic ELevated prolactin), National Institute of Mental Health (22-Aug-2013)</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PMID: 23415472, Last Author, Effects of </w:t>
            </w:r>
            <w:r>
              <w:t>adjunctive intranasal oxytocin on olfactory identification and clinical symptoms in schizophrenia: results from a randomized double blind placebo controlled pilot study, National Institute on Drug Abuse (Apr-2013)</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PMID: 23277241, Last Author, Effects </w:t>
            </w:r>
            <w:r>
              <w:t>of the cannabinoid-1 receptor antagonist/inverse agonist rimonabant on satiety signaling in overweight people with schizophrenia: a randomized, double-blind, pilot study (Feb-2013)</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NCT01558570, Principal Investigator, Intracellular Tight Junction Perme</w:t>
            </w:r>
            <w:r>
              <w:t>ability in Schizophrenia: Focus on Zonulin, The University of Maryland, Baltimore, University of Maryland (Jul-2011 - Feb-2012)</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PMID: 22137462, Middle Author, Rimonabant for neurocognition in schizophrenia: a 16-week double blind randomized placebo con</w:t>
            </w:r>
            <w:r>
              <w:t>trolled trial, National Institute of Mental Health (Feb-2012)</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PMID: 22048460, Last Author, Adjunctive varenicline treatment with antipsychotic medications for cognitive impairments in people with schizophrenia: a randomized double-blind placebo-control</w:t>
            </w:r>
            <w:r>
              <w:t>led trial, Stanley Medical Research Institute (Feb-2012)</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PMID: 21797816, Middle Author, CB1 - cannabinoid receptor antagonist effects on cortisol in cannabis-dependent men, Intramural Research Program | National Institute on Drug Abuse | National Insti</w:t>
            </w:r>
            <w:r>
              <w:t>tutes of Health (Jan-2012)</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PMID: 21869692, Middle Author, Antagonist-elicited cannabis withdrawal in humans, Intramural Research Program | National Institute on Drug Abuse | National Institutes of Health (Oct-2011)</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PMID: 21376537, Last Author, </w:t>
            </w:r>
            <w:r>
              <w:t>Varenicline for smoking cessation in people with schizophrenia: a double blind randomized pilot study, National Institute on Drug Abuse (Jun-2011)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PMID: 21459735, Middle Author, Placebo-controlled trial of atomoxetine for weight reduction in people wit</w:t>
            </w:r>
            <w:r>
              <w:t>h schizophrenia treated with clozapine or olanzapine (Apr-2011)</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PMID: 21192149, First Author, Effects of the cannabinoid-1 receptor antagonist rimonabant on psychiatric symptoms in overweight people with schizophrenia: a randomized, double-blind, pilot</w:t>
            </w:r>
            <w:r>
              <w:t xml:space="preserve"> study, National Institute of Mental Health (Feb-2011)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PMID: 19494248, Middle Author, Prevalence of celiac disease and gluten sensitivity in the United States clinical antipsychotic trials of intervention effectiveness study population, National Instit</w:t>
            </w:r>
            <w:r>
              <w:t>utes of Health (Jan-2011)</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NCT00770237, Principal Investigator, Effects of Smoking Cues on Tobacco Craving Responses and the Reinforcing Efficacy of Cigarettes in Smokers With and Without Schizophrenia, The University of Maryland, Baltimore, National In</w:t>
            </w:r>
            <w:r>
              <w:t>stitute on Drug Abuse (Oct-2008 - Dec-2010)</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PMID: 20664583, Middle Author, Adjunctive risperidone for partially responsive people with schizophrenia treated with clozapine, National Institute of Mental Health (Oct-2010)</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NCT00686101, Principal Inves</w:t>
            </w:r>
            <w:r>
              <w:t>tigator, Knowledge and Perception of Smoking Risks/Consequences, Smoking Habits and Motivators for Smoking Cessation Among People With Schizophrenia, The University of Maryland, Baltimore, National Institute on Drug Abuse (Dec-2007 - Jun-2009)</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PMID: 18</w:t>
            </w:r>
            <w:r>
              <w:t>583442, First Author, Remission in schizophrenia: the relationship to baseline symptoms and changes in symptom domains during a one-year study, Advanced Center for Intervention and Services Research (Jun-2009)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PMID: 18978489, Middle Author, The effects</w:t>
            </w:r>
            <w:r>
              <w:t xml:space="preserve"> of galantamine on psychopathology in chronic stable schizophrenia, Stanley Medical Research Institute | VA Capitol Health Care Network | Mental Illness Research Education and Clinical Center | Ortho-McNeil Neurologics, Inc. (Apr-2009)</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PMID: 19358788, </w:t>
            </w:r>
            <w:r>
              <w:t>First Author, A randomized double-blind trial of atomoxetine for cognitive impairments in 32 people with schizophrenia (Apr-2009)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PMID: 18550339, First Author, Lack of beneficial galantamine effect for smoking behavior: a double-blind randomized trial </w:t>
            </w:r>
            <w:r>
              <w:t>in people with schizophrenia, Ortho-McNeil Neurologics, Inc. | VA Capitol Health Care Network | Stanley Medical Research Institute | National Institute of Mental Health (Aug-2008)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PMID: 18568578, First Author, Metabolic risk with second-generation anti</w:t>
            </w:r>
            <w:r>
              <w:t>psychotic treatment: a double-blind randomized 8-week trial of risperidone and olanzapine (Jun-2008)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PMID: 18281197, Middle Author, Quetiapine at high doses for the treatment of refractory schizophrenia (Apr-2008)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PMID: 17728426, Middle Author, Adj</w:t>
            </w:r>
            <w:r>
              <w:t>unctive treatment with a dopamine partial agonist, aripiprazole, for antipsychotic-induced hyperprolactinemia: a placebo-controlled trial, Ministry of Health and Welfare of South Korea (Sep-2007)</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PMID: 16850522, First Author, Plasma concentrations of h</w:t>
            </w:r>
            <w:r>
              <w:t>igh-dose olanzapine in a double-blind crossover study, National Institute of Mental Health | Intervention Research Center (Aug-2006)</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lastRenderedPageBreak/>
              <w:t>53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PMID: 16198059, First Author, A randomized double-blind 12-week study of quetiapine, risperidone or fluphenazine on sex</w:t>
            </w:r>
            <w:r>
              <w:t>ual functioning in people with schizophrenia, National Institute of Mental Health | Stanley Medical Research Institute | National Institute of Mental Health | Janssen Pharmaceuticals, Inc | AstraZeneca plc | Intervention Research Center (Apr-2006)</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PMID: 16062094, Middle Author, Risperidone, quetiapine, and fluphenazine in the treatment of patients with therapy-refractory schizophrenia (Aug-2005)</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PMID: 15669892, First Author, Thyroid function in treatment-resistant schizophrenia patients treated </w:t>
            </w:r>
            <w:r>
              <w:t>with quetiapine, risperidone, or fluphenazine (Jan-2005)</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PMID: 14624201, Middle Author, The efficacy of high-dose olanzapine versus clozapine in treatment-resistant schizophrenia: a double-blind crossover study (Dec-2003)</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PMID: 14971863, First </w:t>
            </w:r>
            <w:r>
              <w:t>Author, Adverse effects and laboratory parameters of high-dose olanzapine vs. clozapine in treatment-resistant schizophrenia (Dec-2003)</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PMID: 10394475, Middle Author, Treatment-resistant schizophrenic patients respond to clozapine after olanzapine non-</w:t>
            </w:r>
            <w:r>
              <w:t>response (1-Jul-1999)</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PMID: 9779912, Last Author, Substitution of immediate-release valproic acid for divalproex sodium for adult psychiatric inpatients (Oct-1998)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PMID: 9853689, First Author, Weight gain in adolescents treated with risperidone and</w:t>
            </w:r>
            <w:r>
              <w:t xml:space="preserve"> conventional antipsychotics over six months (1998)</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Member</w:t>
            </w:r>
            <w:r>
              <w:t>: Schizophrenia Patient Outcomes Research Team (PORT)</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R01 MH 120317-01A1, Co-Investigator, 1/7 Clozapine for the Prevention of Violence in Schizophrenia: a Randomized Clinical Trial (1-Jul-2021 - 30-Jun-2026)</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2124224, Grant Receiver, SCH: INT: Collaborative Research: Using Multi-Stage Learning to </w:t>
            </w:r>
            <w:r>
              <w:t>Prioritize Mental Health (1-Sep-2021 - 31-Aug-2025)</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5R01MH120354-04, Principal Investigator, 4/7 Clozapine for the Prevention of Violence in Schizophrenia: a Randomized Clinical Trial, National Institute of Mental Health (1-Jul-2024 - 30-Jun-2025)</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5T</w:t>
            </w:r>
            <w:r>
              <w:t>32MH067533-19, Co-Investigator, Multidisciplinary Schizophrenia Research Training, National Institute of Mental Health (1-Jul-2024 - 30-Jun-2025)</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5R37MH121564-04, Principal Investigator, A Randomized Controlled Trial of a Telementoring Program, Project </w:t>
            </w:r>
            <w:r>
              <w:t>Echo, to Increase Clozapine Prescribing, National Institute of Mental Health (1-Dec-2022 - 31-May-2025)</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Co-Investigator, Luteolin for the Treatment of Schizophrenia (1-Jan-2022 - 31-Dec-2024)</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1RO1 MH121102, Co-Investigator, Translational Assessment o</w:t>
            </w:r>
            <w:r>
              <w:t>f Brain Bioenergetic Function in Schizophrenia (1-Dec-2019 - 31-Oct-2024)</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4 R33 AT009990-03, Co-Investigator, Prebiotic Treatment in People with Schizophrenia (1-Sep-2018 - 31-Aug-2024)</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5R01MH120354-03, Principal Investigator, 4/7 Clozapine for the P</w:t>
            </w:r>
            <w:r>
              <w:t>revention of Violence in Schizophrenia: a Randomized Clinical Trial, National Institute of Mental Health (1-Jul-2023 - 30-Jun-2024)</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5T32MH067533-18, Co-Investigator, Multidisciplinary Schizophrenia Research Training, National Institute of Mental Health</w:t>
            </w:r>
            <w:r>
              <w:t xml:space="preserve"> (1-Jul-2023 - 30-Jun-2024)</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5 P50 MH 103222, Co-Investigator, Kynurenic Acid and Cognitive Abnormalities in Schizophrenia (1-Jul-2019 - 30-Jun-2024)</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5R01MH113617-05, Principal Investigator, Confirmatory Double-Blind Placebo-Controlled Efficacy Tria</w:t>
            </w:r>
            <w:r>
              <w:t>l of a Gluten-free Diet in a Subgroup of Persons With Schizophrenia Who Have High Levels of Igg Anti-Gliadin Antibodies, National Institute of Mental Health (1-Jun-2021 - 31-May-2024)</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R01 MH113617-01, Principal Investigator, Confirmatory Double-Blind P</w:t>
            </w:r>
            <w:r>
              <w:t>lacebo-Controlled Efficacy Trial of Gluten-Free Diet in a Subgroup of Persons with Schizophrenia Who Have High Levels of IgG Anti-Gliadin Antibodies, National Institute of Mental Health (1-Jul-2017 - 31-May-2024)</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5R01MH120354-02, Principal Investigator</w:t>
            </w:r>
            <w:r>
              <w:t>, 4/7 Clozapine for the Prevention of Violence in Schizophrenia: a Randomized Clinical Trial, National Institute of Mental Health (1-Jul-2022 - 30-Jun-2023)</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lastRenderedPageBreak/>
              <w:t>15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5T32MH067533-17, Co-Investigator, Multidisciplinary Schizophrenia Research Training, National I</w:t>
            </w:r>
            <w:r>
              <w:t>nstitute of Mental Health (1-Jul-2022 - 30-Jun-2023)</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5R37MH121564-03, Principal Investigator, A Randomized Controlled Trial of a Telementoring Program, Project Echo, to Increase Clozapine Prescribing, National Institute of Mental Health (1-Dec-2021 - 3</w:t>
            </w:r>
            <w:r>
              <w:t>0-Nov-2022)</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1R01MH120354-01A1, Principal Investigator, 4/7 Clozapine for the Prevention of Violence in Schizophrenia: a Randomized Clinical Trial, National Institute of Mental Health (1-Jul-2021 - 30-Jun-2022)</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2T32MH067533-16, Co-Investigator, </w:t>
            </w:r>
            <w:r>
              <w:t>Multidisciplinary Schizophrenia Research Training, National Institute of Mental Health (1-Jul-2021 - 30-Jun-2022)</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5R37MH121564-02, Principal Investigator, A Randomized Controlled Trial of a Telementoring Program, Project Echo, to Increase Clozapine Pre</w:t>
            </w:r>
            <w:r>
              <w:t>scribing, National Institute of Mental Health (1-Dec-2020 - 30-Nov-2021)</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5R01MH102215-04, Principal Investigator, Biomarker and Safety Study of Clozapine in Benign Ethnic Neutropenia, National Institute of Mental Health (1-Jul-2018 - 30-Jun-2021)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5R01MH113617-04, Principal Investigator, Confirmatory Double-Blind Placebo-Controlled Efficacy Trial of a Gluten-free Diet in a Subgroup of Persons With Schizophrenia Who Have High Levels of Igg Anti-Gliadin Antibodies, National Institute of Mental Health </w:t>
            </w:r>
            <w:r>
              <w:t>(1-Jun-2020 - 31-May-2021)</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Co-Investigator, Adjunctive Withania Somnifera (Ashwagandha) for Persistent Symptoms in People with Schizophrenia (5-Feb-2018 - 4-Feb-2021)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1R37MH121564-01, Principal Investigator, A Randomized Controlled Trial of a Telem</w:t>
            </w:r>
            <w:r>
              <w:t>entoring Program, Project Echo, to Increase Clozapine Prescribing, National Institute of Mental Health (1-Feb-2020 - 30-Nov-2020)</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5R01HL136253-03, Co-Investigator, Optimizing Smoking Cessation Treatments in Smokers Living with HIV/AIDS, National Heart,</w:t>
            </w:r>
            <w:r>
              <w:t xml:space="preserve"> Lung, and Blood Institute (1-Dec-2018 - 30-Nov-2020)</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Co-Investigator, State of Maryland Medicaid Contract, Antipsychotic Utilization Review (1-Jul-2012 - 30-Jun-2020)</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3R01MH113617-03S1, Principal Investigator, Confirmatory Double-Blind </w:t>
            </w:r>
            <w:r>
              <w:t>Placebo-Controlled Efficacy Trial of a Gluten-free Diet in a Subgroup of Persons With Schizophrenia Who Have High Levels of Igg Anti-Gliadin Antibodies, National Institute of Mental Health (6-Jan-2020 - 31-May-2020)</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5R01MH113617-03, Principal Investiga</w:t>
            </w:r>
            <w:r>
              <w:t>tor, Confirmatory Double-Blind Placebo-Controlled Efficacy Trial of a Gluten-free Diet in a Subgroup of Persons With Schizophrenia Who Have High Levels of Igg Anti-Gliadin Antibodies, National Institute of Mental Health (1-Jun-2019 - 31-May-2020)</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5R01M</w:t>
            </w:r>
            <w:r>
              <w:t>H113617-02, Principal Investigator, Confirmatory Double-Blind Placebo-Controlled Efficacy Trial of a Gluten-free Diet in a Subgroup of Persons With Schizophrenia Who Have High Levels of Igg Anti-Gliadin Antibodies, National Institute of Mental Health (1-Ju</w:t>
            </w:r>
            <w:r>
              <w:t>n-2018 - 31-May-2019)</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Mentor, Real-Time Monitoring of Clozapine Levels in Capillary Blood, Brain &amp; Behavior Research Foundation (Jun-2017 - 31-May-2019)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1K23 DA034034-01A1, Grant Receiver, Tobacco Craving in Smokers with Schizophrenia, National Ins</w:t>
            </w:r>
            <w:r>
              <w:t>titute on Drug Abuse (15-Apr-2013 - 31-Mar-2019)</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5R01HL136253-02, Co-Investigator, Optimizing Smoking Cessation Treatments in Smokers Living with HIV/AIDS, National Heart, Lung, and Blood Institute (1-Dec-2017 - 30-Nov-2018)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Principal Investigator,</w:t>
            </w:r>
            <w:r>
              <w:t xml:space="preserve"> Treatment of Schizophrenia with ltetrahydropalmatine (l-THP): a Novel Dopamine Antagonist with Anti-Inflammatory and Antiprotozoal Activity, Stanley Medical Research Institute (1-Apr-2014 - 30-Sep-2018)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3R01MH102215-03S1, Principal Investigator, Bioma</w:t>
            </w:r>
            <w:r>
              <w:t>rker and Safety Study of Clozapine in Benign Ethnic Neutropenia, National Institute of Mental Health (1-Mar-2018 - 30-Jun-2018)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5R01MH102215-03, Principal Investigator, Biomarker and Safety Study of Clozapine in Benign Ethnic Neutropenia, National </w:t>
            </w:r>
            <w:r>
              <w:t>Institute of Mental Health (1-Jul-2017 - 30-Jun-2018)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1R01MH113617-01, Principal Investigator, Confirmatory Double-Blind Placebo-Controlled Efficacy Trial of a Gluten-free Diet in a Subgroup of Persons With Schizophrenia Who Have High Levels of Igg Ant</w:t>
            </w:r>
            <w:r>
              <w:t>i-Gliadin Antibodies, National Institute of Mental Health (1-Aug-2017 - 31-May-2018)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Principal Investigator, A Phase 3, Randomized, Double-Blind, Placebo-Controlled Study to Evaluate the Efficacy and Safety of Adjunctive Pimavanserin for the Treatment </w:t>
            </w:r>
            <w:r>
              <w:t>of Schizophrenia ACP-103-034 (Apr-2017 - Mar-2018)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5R56MH105571-02, Principal Investigator, Microsystem Development for Clozapine Monitoring in Schizophrenia, National Institute of Mental Health (1-Feb-2016 - 31-Jan-2018)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Co-Principal Investigator,</w:t>
            </w:r>
            <w:r>
              <w:t xml:space="preserve"> Development of Computational Modeling to Identify Symptom Changes in Schizophrenia and Depression, University of Maryland (2016 - 2018)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R01 MH105571-01, Principal Investigator, Microsystem Development for Clozapine Monitoring in Schizophrenia, Nationa</w:t>
            </w:r>
            <w:r>
              <w:t>l Institute of Mental Health (1-Jan-2015 - 31-Dec-2017)</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3R01MH102215-02S1, Principal Investigator, Biomarker and Safety Study of Clozapine in Benign Ethnic Neutropenia, </w:t>
            </w:r>
            <w:r>
              <w:lastRenderedPageBreak/>
              <w:t>National Institute of Mental Health (2-Jul-2016 - 30-Jun-2017)</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lastRenderedPageBreak/>
              <w:t>41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Principal Invest</w:t>
            </w:r>
            <w:r>
              <w:t>igator, Biomarker and Safety Study of Clozapine in Benign Ethnic Neutropenia (2-Jul-2016 - 30-Jun-2017)</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5R01MH102215-02, Principal Investigator, Biomarker and Safety Study of Clozapine in Benign Ethnic Neutropenia, National Institute of Mental Health </w:t>
            </w:r>
            <w:r>
              <w:t>(1-Jul-2016 - 30-Jun-2017)</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5R34MH100776-03, Co-Investigator, Development for RCT of Gluten Free Diet in Gliadin-Positive Schizophrenia, National Institute of Mental Health (1-Dec-2015 - 30-Jun-2017)</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Principal Investigator, Development for RCT of Gl</w:t>
            </w:r>
            <w:r>
              <w:t>uten Free Diet in Gliadin-Positive Schizophrenia, National Institutes of Health (1-Jul-2013 - 30-Jun-2017)</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Principal Investigator, A Phase O Study to Assess Prolactin and Testosterone Levels and Associated Symptoms in Subjects with Schizophrenia XOMA </w:t>
            </w:r>
            <w:r>
              <w:t>(Apr-2016 - Mar-2017)</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1R03 DA037509-01A1, Co-Investigator, Effects of Nicotine on Dependence-Related Associative Learning Processes, National Institute on Drug Abuse (1-Dec-2014 - 30-Nov-2016)</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Co-Investigator, Anti-Inflammatory Combination Therapy </w:t>
            </w:r>
            <w:r>
              <w:t>for the Treatment of Schizophrenia, Stanley Medical Research Institute (1-Jun-2012 - 30-Nov-2016)</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1R56HL128148-01A128148-01, Co-Investigator, Optimizing Smoking Cessation Treatments in Smokers Living with HIV/AIDS (1-Sep-2015 - 31-Aug-2016)</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1R01MH1</w:t>
            </w:r>
            <w:r>
              <w:t>02215-01A1, Principal Investigator, Biomarker and Safety Study of Clozapine in Benign Ethnic Neutropenia, National Institute of Mental Health (1-Jul-2015 - 30-Jun-2016)</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5R01MH090071-04, Principal Investigator, Adjunct Aripiprazole for Symptomatic </w:t>
            </w:r>
            <w:r>
              <w:t>Hyperprolactinemia in Female Schizophrenia, National Institute of Mental Health (1-Jul-2014 - 30-Jun-2016)</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1R34MH100362-01, Co-Investigator, Oxytocin and Social Skills/Cognitive Behavioral Training in Schizophrenia, National Institute of Mental Health </w:t>
            </w:r>
            <w:r>
              <w:t>(1-Jul-2013 - 30-Jun-2016)</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Principal Investigator, Supplemental Funding from SMRI Grant #13-007 for Entering Harmonized and Standardized Data into the National Database for Clinical Trials related to Mental Illness (24-Mar-2016)</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1R56MH105571-01, Pr</w:t>
            </w:r>
            <w:r>
              <w:t>incipal Investigator, Microsystem Development for Clozapine Monitoring in Schizophrenia, National Institute of Mental Health (15-Feb-2015 - 31-Jan-2016)</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1R01MH09007-01A1, Grant Receiver, Adjunct Aripiprazole for Symptomatic Hyperprolactinemia in Female</w:t>
            </w:r>
            <w:r>
              <w:t xml:space="preserve"> Schizophrenia, National Institutes of Health (2011 - 2016)</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5R34MH100776-02, Co-Investigator, Development for RCT of Gluten Free Diet in Gliadin-Positive Schizophrenia, National Institute of Mental Health (1-Jul-2014 - 30-Jun-2015)</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5R01MH090786-05,</w:t>
            </w:r>
            <w:r>
              <w:t xml:space="preserve"> Co-Investigator, Neuroimaging in Early Onset Depression: Longitudinal Assessment of Brain Changes, National Institute of Mental Health (1-Mar-2014 - 28-Feb-2015)</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X02 1DP1DA031401, Co-Investigator, Development of I-THP as New Medication for Drug Addict</w:t>
            </w:r>
            <w:r>
              <w:t>ion (DP1), National Institute on Drug Abuse (2010 - 2015)</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1R34MH100776-01, Co-Investigator, Development for RCT of Gluten Free Diet in Gliadin-Positive Schizophrenia, National Institute of Mental Health (1-Jul-2013 - 30-Jun-2014)</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5R01MH090071-03, </w:t>
            </w:r>
            <w:r>
              <w:t>Principal Investigator, Adjunct Aripiprazole for Symptomatic Hyperprolactinemia in Female Schizophrenia, National Institute of Mental Health (1-Jul-2013 - 30-Jun-2014)</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5R21MH091184-02, Principal Investigator, Adjunctive Minocycline in Clozapine Treated</w:t>
            </w:r>
            <w:r>
              <w:t xml:space="preserve"> Patients for Psychosis and Cognition, National Institute of Mental Health (1-Apr-2012 - 31-Mar-2014)</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5R01MH090786-04, Co-Investigator, Neuroimaging in Early Onset Depression: Longitudinal Assessment of Brain Changes, National Institute of Mental Healt</w:t>
            </w:r>
            <w:r>
              <w:t>h (1-Mar-2013 - 28-Feb-2014)</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Principal Investigator, Biosensor Device for Clozapine Treatment Monitoring in Schizophrenia, Maryland Innovation Initiative (2013 - 2014)</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Grant Receiver, Early Life Stress and Schizophrenia-Associated Phenotypes in Ani</w:t>
            </w:r>
            <w:r>
              <w:t>mal Models, Brain &amp; Behavior Research Foundation (2012 - 2014)</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5R01MH090071-02, Principal Investigator, Adjunct Aripiprazole for Symptomatic Hyperprolactinemia in Female Schizophrenia, National Institute of Mental Health (1-Jul-2012 - 30-Jun-2013)</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3R01MH090786-03S1, Co-Investigator, Neuroimaging in Early Onset Depression: Longitudinal Assessment of Brain Changes, National Institute of Mental Health (1-Jul-2012 - 28-Feb-2013)</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5R01MH090786-03, Co-Investigator, Neuroimaging in Early Onset </w:t>
            </w:r>
            <w:r>
              <w:t>Depression: Longitudinal Assessment of Brain Changes, National Institute of Mental Health (1-Mar-2012 - 28-Feb-2013)</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Co-Principal Investigator, Effects of Intranasal Oxytocin on Satiety Signaling in People with Schizophrenia, Brain &amp; </w:t>
            </w:r>
            <w:r>
              <w:lastRenderedPageBreak/>
              <w:t xml:space="preserve">Behavior Research </w:t>
            </w:r>
            <w:r>
              <w:t>Foundation (2011 - 2013)</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lastRenderedPageBreak/>
              <w:t>68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P50 MH082999, Co-Investigator, Center for Intervention Development and Applied Research (CIDAR) Oxytocin And Galantamine For Negative Symptoms And Cognition In Schizophrenia, National Institute of Mental Health (2008 - 2013)</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w:t>
            </w:r>
            <w:r>
              <w:t>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1R01MH090071-01A1, Principal Investigator, Adjunct Aripiprazole for Symptomatic Hyperprolactinemia in Female Schizophrenia, National Institute of Mental Health (2-Aug-2011 - 30-Jun-2012)</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1R21MH091184-01A1, Principal Investigator, Adjunctive </w:t>
            </w:r>
            <w:r>
              <w:t>Minocycline in Clozapine Treated Patients for Psychosis and Cognition, National Institute of Mental Health (8-Apr-2011 - 31-Mar-2012)</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5R01MH090786-02, Co-Investigator, Neuroimaging in Early Onset Depression: Longitudinal Assessment of Brain Changes, Na</w:t>
            </w:r>
            <w:r>
              <w:t>tional Institute of Mental Health (1-Mar-2011 - 29-Feb-2012)</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Principal Investigator, Clozapine Incuded Agranulocytosis Consortium (CIAC), Stanley Medical Research Institute (2010 - 2012)</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N01-DA-5-9909, Grant Receiver, National Institute on Drug Abu</w:t>
            </w:r>
            <w:r>
              <w:t>se (2005 - 2012)</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1R01MH090786-01, Co-Investigator, Neuroimaging in Early Onset Depression: Longitudinal Assessment of Brain Changes, National Institute of Mental Health (1-May-2010 - 28-Feb-2011)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Co-Principal Investigator, Rasagiline in the </w:t>
            </w:r>
            <w:r>
              <w:t>Treatment of Persistent Negative Symptoms in Schizophrenia, Stanley Medical Research Institute (2006 - 2010)</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5R03MH076985-02, Principal Investigator, Comorbid Substance Abuse and Long-Term Health Outcomes in Schizophrenia, National Institute of Mental </w:t>
            </w:r>
            <w:r>
              <w:t>Health (1-Jun-2008 - 31-May-2009)</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R03 MH076985, Principal Investigator, Comorbid Substance Abuse &amp; Long-Term Health Outcomes in Schizophrenia, National Institute of Mental Health (2007 - 2009)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R13 MH080593, Co-Investigator, Schizophrenia PORT Treat</w:t>
            </w:r>
            <w:r>
              <w:t>ment Recommendations Update 2008, National Institute of Mental Health (2007 - 2009)</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1 R34 MH077839, Co-Investigator, The Effects of the Cannabinoid-1 Receptor Antagonist, Rimonabant on Weight and Metabolic Risk Factors in People with Schizophrenia, Nat</w:t>
            </w:r>
            <w:r>
              <w:t>ional Institute of Mental Health (2006 - 2009)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1R03MH076985-01A2, Principal Investigator, Comorbid Substance Abuse and Long-Term Health Outcomes in Schizophrenia, National Institute of Mental Health (1-Jul-2007 - 31-May-2008)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Investigator, Agranulo</w:t>
            </w:r>
            <w:r>
              <w:t>cytosis Associated Clozapine, National Institutes of Health (2007 - 2008)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Co-Investigator, Varenicline for Neurocognition in Schizophrenia, Stanley Medical Research Institute (2006 - 2008)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P50 MH40279, Co-Investigator, Advanced Center for </w:t>
            </w:r>
            <w:r>
              <w:t>Intervention and Services Research (ACISR), National Institute of Mental Health (2003 - 2008)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5R03MH069871-02, Principal Investigator, Cardiac-Related Mortality With Atypical Antipsychotics, National Institute of Mental Health (1-Dec-2004 - 30-Nov-2005</w:t>
            </w:r>
            <w:r>
              <w:t>)</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Principal Investigator, Racial Differences in Clinical Variables, Treatment and Response to Clozapine in Clinical Trials vs. Real-World Treatment Settings, National Institute of Mental Health (2004 - 2005)</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Principal Investigator, The Utilization </w:t>
            </w:r>
            <w:r>
              <w:t>And Dosing of Quetiapine In a Public Mental Health System, AstraZeneca plc (2004 - 2005)</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R03 MH069871-02, Principal Investigator, Cardiac-Related Mortality with Atypical Antipsychotics, National Institute of Mental Health (2003 - 2005)</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1R03MH069871</w:t>
            </w:r>
            <w:r>
              <w:t>-01, Principal Investigator, Cardiac-related Mortality With Atypical Antipsychotics, National Institute of Mental Health (1-Dec-2003 - 30-Nov-2004)</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Principal Investigator, Adjunctive Divalproex To Clozapine In Treatment-Resistant Schizophrenia, Abbott </w:t>
            </w:r>
            <w:r>
              <w:t>Laboratories (2003 - 2004)</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90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Co-Investigator, Atomoxetine as an Adjunct to Novel Antipsychotic Medications in the Treatment of Cognitive Deficits of Schizophrenia, Stanley Medical Research Institute (2001 - 2004)</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91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MH47311, Co-Investigator, New </w:t>
            </w:r>
            <w:r>
              <w:t>Antipsychotic Strategies: Quetiapine And Risperidone Vs. Fluphenazine In Treatment-Resistant Schizophrenia, National Institute of Mental Health (1997 - 2004)</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92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Principal Investigator, An Evaluation of Clozapine Discontinuation in the Public Mental Health</w:t>
            </w:r>
            <w:r>
              <w:t xml:space="preserve"> System in Maryland, University of Maryland (2000 - 2001)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93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Principal Investigator, Sexual Function and Prolactin Levels With Atypical Antipsychotics, Stanley Medical Research Institute (1999 - 2001)</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94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Principal Investigator, Clinical And Laboratory Pa</w:t>
            </w:r>
            <w:r>
              <w:t>rameters Associated With Weight Gain With Atypical Antipsychotic Treatment, National Institute of Mental Health (1999 - 2000)</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95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Co-Investigator, Determining The Effectiveness Of Novel Antipsychotic Agents, Stanley Medical Research Institute (1998 - 2000)</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Blood Levels to Optimize Antipsychotic Treatment in Clinical Practice: A Joint Consensus Statement of the American Society of Clinical </w:t>
            </w:r>
            <w:r>
              <w:t>Psychopharmacology and the Therapeutic Drug Monitoring Task Force of the Arbeitsgemeinschaft für Neuropsychopharmakologie und Pharmakopsychiatrie, American Society of Clinical Psychopharmacology, 19-May-2020</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Author</w:t>
            </w:r>
            <w:r>
              <w:t>: The 2009 schizophrenia PORT psychopha</w:t>
            </w:r>
            <w:r>
              <w:t>rmacological treatment recommendations and summary statements, Schizophrenia Patient Outcomes Research Team (PORT), Jan-2010</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Editorial Board, </w:t>
            </w:r>
            <w:r>
              <w:t>Therapeutic Advances in Psychopharmacology (2019)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Member</w:t>
            </w:r>
            <w:r>
              <w:t>: Editorial Board, Current Psychopharmacology (2011)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Associate Editor</w:t>
            </w:r>
            <w:r>
              <w:t>: Editorial Board, BMC Psychiatry (2009)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Guest Associate Editor</w:t>
            </w:r>
            <w:r>
              <w:t>: Editorial Board, Schizophrenia Bulletin (2008)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Reviewe</w:t>
            </w:r>
            <w:r>
              <w:rPr>
                <w:u w:val="single"/>
              </w:rPr>
              <w:t>r</w:t>
            </w:r>
            <w:r>
              <w:t>: The American Journal of Psychiatry (1998)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Reviewer</w:t>
            </w:r>
            <w:r>
              <w:t>: BMC Psychiatry (1998)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Reviewer</w:t>
            </w:r>
            <w:r>
              <w:t>: CNS Drugs (1998)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Reviewer</w:t>
            </w:r>
            <w:r>
              <w:t>: Journal of Clinical Psychopharmacology (1998)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Reviewer</w:t>
            </w:r>
            <w:r>
              <w:t>: The Journal of Nervous and Mental Disease (1998)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Journal of </w:t>
            </w:r>
            <w:r>
              <w:t>Psychiatric Research (1998)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Reviewer</w:t>
            </w:r>
            <w:r>
              <w:t>: Progress in Neuro-Psychopharmacology &amp; Biological Psychiatry (1998)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Reviewer</w:t>
            </w:r>
            <w:r>
              <w:t>: Psychiatric Services (1998)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Reviewer</w:t>
            </w:r>
            <w:r>
              <w:t>: Psychiatry Research (1998)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Reviewer</w:t>
            </w:r>
            <w:r>
              <w:t>: Schizophrenia Bulletin (1998)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w:t>
            </w:r>
            <w:r>
              <w:t>Schizophrenia Research (1998)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Associate Editor</w:t>
            </w:r>
            <w:r>
              <w:t>: Editorial Board, Clinical Schizophrenia &amp; Related Psychoses</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Reviewer</w:t>
            </w:r>
            <w:r>
              <w:t>: The Journal of Clinical Psychiatry</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Reviewer</w:t>
            </w:r>
            <w:r>
              <w:t>: European Archives of Psychiatry and Clinical Neuroscience</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European </w:t>
            </w:r>
            <w:r>
              <w:t>Psychiatry</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Reviewer</w:t>
            </w:r>
            <w:r>
              <w:t>: Expert Review of Neurotherapeutics</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Reviewer</w:t>
            </w:r>
            <w:r>
              <w:t>: Expert Review of Pharmacoeconomics &amp; Outcomes Research</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Reviewer</w:t>
            </w:r>
            <w:r>
              <w:t>: Human Psychopharmacology: Clinical and Experimental</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Reviewer</w:t>
            </w:r>
            <w:r>
              <w:t>: Indian Journal of Medical Sciences</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Reviewer</w:t>
            </w:r>
            <w:r>
              <w:t>: Israel Journal of Psychiatry and Related Sciences</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Reviewer</w:t>
            </w:r>
            <w:r>
              <w:t>: Journal of Child and Adolescent Psychopharmacology</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Reviewer</w:t>
            </w:r>
            <w:r>
              <w:t>: The Journal of Forensic Psychiatry &amp; Psychology</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Reviewer</w:t>
            </w:r>
            <w:r>
              <w:t>: Neuropsychopharmacology (2011)</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Acta Psychiatrica </w:t>
            </w:r>
            <w:r>
              <w:t>Scandinavica (2010)</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Reviewer</w:t>
            </w:r>
            <w:r>
              <w:t>: Archives of General Psychiatry (2010)</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Reviewer</w:t>
            </w:r>
            <w:r>
              <w:t>: Psychoneuroendocrinology (2010)</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Reviewer</w:t>
            </w:r>
            <w:r>
              <w:t>: Journal of Psychopharmacology (2009)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Reviewer</w:t>
            </w:r>
            <w:r>
              <w:t>: Journal of the American Psychiatric Nurses Association (2009)</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Reviewer</w:t>
            </w:r>
            <w:r>
              <w:t>: Pharmacopsychiatry (2007 - 2008)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Reviewer</w:t>
            </w:r>
            <w:r>
              <w:t>: Women &amp; Health (2007 - 2008)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Associate Editor</w:t>
            </w:r>
            <w:r>
              <w:t>: Editorial Board, Clinical Schizophrenia &amp; Related Psychoses (2006)</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Member</w:t>
            </w:r>
            <w:r>
              <w:t>: Editorial Board, Clinical Schizophrenia &amp; Related Psychoses (2006)</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w:t>
            </w:r>
            <w:r>
              <w:t>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Reviewer</w:t>
            </w:r>
            <w:r>
              <w:t>: Disease Management and Health Outcomes (2005)</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Reviewer</w:t>
            </w:r>
            <w:r>
              <w:t>: Advances in Schizophrenia and Clinical Psychiatry (2003)</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Reviewer</w:t>
            </w:r>
            <w:r>
              <w:t>: Archives of Medical Research (2003)</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Reviewer</w:t>
            </w:r>
            <w:r>
              <w:t>: The Journal of Sexual Medicine (2003)</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Acta </w:t>
            </w:r>
            <w:r>
              <w:t>Pharmacologica Sinica (2000 - 2002)</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Reviewer</w:t>
            </w:r>
            <w:r>
              <w:t>: Journal of Pediatric Nephrology (2000)</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Reviewer</w:t>
            </w:r>
            <w:r>
              <w:t>: Journal of Postgraduate Medicine (1999)</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2025 - Annual Meeting </w:t>
            </w:r>
            <w:r>
              <w:t>of American Association of Psychiatric Pharmacists, Ketogenic Diet: A New Frontier in Psychiatry?, Speaker, 28-Apr-2025, Salt Lake City, Utah, United States of America</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2025 - Annual Meeting of American Association of Psychiatric Pharmacists, Clozapine R</w:t>
            </w:r>
            <w:r>
              <w:t>E(MS)defined: Enhancing Psychiatric Pharmacy Practice with Therapeutic Drug Monitoring and Updated Guidelines Supported by Saladax Biomedical, Speaker, 28-Apr-2025, Salt Lake City, Utah, United States of America</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2019 - 36th Annual Pittsburgh </w:t>
            </w:r>
            <w:r>
              <w:t>Schizophrenia Conference, Gluten and Schizophrenia: New Target and Precision Medicine?, Speaker, 15-Nov-2019, Pittsburgh, Pennsylvania,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Chair</w:t>
            </w:r>
            <w:r>
              <w:t>: Institutional Review Board, Maryland Department of Health (Jul-2021 - 2026)</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Member</w:t>
            </w:r>
            <w:r>
              <w:t>: Design Task Force Committee, American Association of Psychiatric Pharmacists (2022)</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Member</w:t>
            </w:r>
            <w:r>
              <w:t>: Steering Committee, Medscape (2022)</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Member</w:t>
            </w:r>
            <w:r>
              <w:t>: Steering Committee, National Alliance on Mental Illness (2021)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Member</w:t>
            </w:r>
            <w:r>
              <w:t>: Professional Affairs Committee, American Association of Psychiatric Pharmacists (2019)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Member</w:t>
            </w:r>
            <w:r>
              <w:t>: Membership Committee, American Society of Clinical Psychopharmacology (2018)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Member</w:t>
            </w:r>
            <w:r>
              <w:t>: Government Affairs Committee, American Association of Psychiatric Pharmacists (2016)</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Expert</w:t>
            </w:r>
            <w:r>
              <w:t>: Food &amp; Drug Administration (2016)</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Member</w:t>
            </w:r>
            <w:r>
              <w:t>: National Association of State Mental Health Program Directors (2016)</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Member</w:t>
            </w:r>
            <w:r>
              <w:t>: Independent Monitoring</w:t>
            </w:r>
            <w:r>
              <w:t xml:space="preserve"> Board, National Institute on Drug Abuse Intramural Research Program (2016)</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Member</w:t>
            </w:r>
            <w:r>
              <w:t>: Awards Committee, American Association of Psychiatric Pharmacists (2007)</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Member</w:t>
            </w:r>
            <w:r>
              <w:t>: Pharmacoeconomics Advisory Board, National Institute of Mental Health (2002)</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Content Expert</w:t>
            </w:r>
            <w:r>
              <w:t>: Clozapine, American Psychiatric Association</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Member</w:t>
            </w:r>
            <w:r>
              <w:t>: Nina Schooler Early Career Research Award Committee, American Society of Clinical Psychopharmacology (2019)</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President</w:t>
            </w:r>
            <w:r>
              <w:t>: American Association of Psychiatric Pharmacists (2017 - 2018)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Fellow</w:t>
            </w:r>
            <w:r>
              <w:t>: American College of Neuropsychopharmacology (2018)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Member</w:t>
            </w:r>
            <w:r>
              <w:t>: Data Safety Monitoring Board, National Institutes of Health (2013 - 2017)</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Member</w:t>
            </w:r>
            <w:r>
              <w:t>: Program Committee, American Association of Psychiatric Pharmacists (2011 - 2017)</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President-Elect</w:t>
            </w:r>
            <w:r>
              <w:t>: American Association of Psychiatric Pharmacists (2016)</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Board Member</w:t>
            </w:r>
            <w:r>
              <w:t>: Typical Life Corporation (2011 - 2013)</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Member</w:t>
            </w:r>
            <w:r>
              <w:t>: Communications Committee, American Association of Psychiatric Pharmacists (2006 - 2009)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Member</w:t>
            </w:r>
            <w:r>
              <w:t>: Membership Comm</w:t>
            </w:r>
            <w:r>
              <w:t>ittee, American Association of Psychiatric Pharmacists (2005 - 2008)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Member</w:t>
            </w:r>
            <w:r>
              <w:t>: Finance Committee, American Association of Psychiatric Pharmacists (2005 - 2008)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Member</w:t>
            </w:r>
            <w:r>
              <w:t>: Web Task Force, American Association of Psychiatric Pharmacists (2005 - 2008)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rPr>
                <w:u w:val="single"/>
              </w:rPr>
              <w:t>Treasurer</w:t>
            </w:r>
            <w:r>
              <w:t>: Board of Director, American Association of Psychiatric Pharmacists (2004 - 2006)</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rPr>
                <w:u w:val="single"/>
              </w:rPr>
              <w:t>Elected Treasurer</w:t>
            </w:r>
            <w:r>
              <w:t>: Board, American Association of Psychiatric Pharmacists (2004)</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t>1</w:t>
            </w:r>
          </w:p>
        </w:tc>
        <w:tc>
          <w:tcPr>
            <w:tcW w:w="2593" w:type="dxa"/>
          </w:tcPr>
          <w:p w:rsidR="00F060A3" w:rsidRDefault="00963B4B">
            <w:pPr>
              <w:cnfStyle w:val="000000100000" w:firstRow="0" w:lastRow="0" w:firstColumn="0" w:lastColumn="0" w:oddVBand="0" w:evenVBand="0" w:oddHBand="1" w:evenHBand="0" w:firstRowFirstColumn="0" w:firstRowLastColumn="0" w:lastRowFirstColumn="0" w:lastRowLastColumn="0"/>
            </w:pPr>
            <w:r>
              <w:t>Abbott Laboratories</w:t>
            </w:r>
          </w:p>
        </w:tc>
        <w:tc>
          <w:tcPr>
            <w:tcW w:w="2250"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F060A3" w:rsidRDefault="00963B4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t>2</w:t>
            </w:r>
          </w:p>
        </w:tc>
        <w:tc>
          <w:tcPr>
            <w:tcW w:w="2593" w:type="dxa"/>
          </w:tcPr>
          <w:p w:rsidR="00F060A3" w:rsidRDefault="00963B4B">
            <w:pPr>
              <w:cnfStyle w:val="000000010000" w:firstRow="0" w:lastRow="0" w:firstColumn="0" w:lastColumn="0" w:oddVBand="0" w:evenVBand="0" w:oddHBand="0" w:evenHBand="1" w:firstRowFirstColumn="0" w:firstRowLastColumn="0" w:lastRowFirstColumn="0" w:lastRowLastColumn="0"/>
            </w:pPr>
            <w:r>
              <w:t>Alkermes plc</w:t>
            </w:r>
          </w:p>
        </w:tc>
        <w:tc>
          <w:tcPr>
            <w:tcW w:w="2250" w:type="dxa"/>
          </w:tcPr>
          <w:p w:rsidR="00F060A3" w:rsidRDefault="00963B4B">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t>3</w:t>
            </w:r>
          </w:p>
        </w:tc>
        <w:tc>
          <w:tcPr>
            <w:tcW w:w="2593" w:type="dxa"/>
          </w:tcPr>
          <w:p w:rsidR="00F060A3" w:rsidRDefault="00963B4B">
            <w:pPr>
              <w:cnfStyle w:val="000000100000" w:firstRow="0" w:lastRow="0" w:firstColumn="0" w:lastColumn="0" w:oddVBand="0" w:evenVBand="0" w:oddHBand="1" w:evenHBand="0" w:firstRowFirstColumn="0" w:firstRowLastColumn="0" w:lastRowFirstColumn="0" w:lastRowLastColumn="0"/>
            </w:pPr>
            <w:r>
              <w:t>Alkermes plc</w:t>
            </w:r>
          </w:p>
        </w:tc>
        <w:tc>
          <w:tcPr>
            <w:tcW w:w="2250" w:type="dxa"/>
          </w:tcPr>
          <w:p w:rsidR="00F060A3" w:rsidRDefault="00963B4B">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t>4</w:t>
            </w:r>
          </w:p>
        </w:tc>
        <w:tc>
          <w:tcPr>
            <w:tcW w:w="2593" w:type="dxa"/>
          </w:tcPr>
          <w:p w:rsidR="00F060A3" w:rsidRDefault="00963B4B">
            <w:pPr>
              <w:cnfStyle w:val="000000010000" w:firstRow="0" w:lastRow="0" w:firstColumn="0" w:lastColumn="0" w:oddVBand="0" w:evenVBand="0" w:oddHBand="0" w:evenHBand="1" w:firstRowFirstColumn="0" w:firstRowLastColumn="0" w:lastRowFirstColumn="0" w:lastRowLastColumn="0"/>
            </w:pPr>
            <w:r>
              <w:t>Ameritox, LLC</w:t>
            </w:r>
          </w:p>
        </w:tc>
        <w:tc>
          <w:tcPr>
            <w:tcW w:w="2250"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F060A3" w:rsidRDefault="00963B4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t>5</w:t>
            </w:r>
          </w:p>
        </w:tc>
        <w:tc>
          <w:tcPr>
            <w:tcW w:w="2593" w:type="dxa"/>
          </w:tcPr>
          <w:p w:rsidR="00F060A3" w:rsidRDefault="00963B4B">
            <w:pPr>
              <w:cnfStyle w:val="000000100000" w:firstRow="0" w:lastRow="0" w:firstColumn="0" w:lastColumn="0" w:oddVBand="0" w:evenVBand="0" w:oddHBand="1" w:evenHBand="0" w:firstRowFirstColumn="0" w:firstRowLastColumn="0" w:lastRowFirstColumn="0" w:lastRowLastColumn="0"/>
            </w:pPr>
            <w:r>
              <w:t>AstraZeneca plc</w:t>
            </w:r>
          </w:p>
        </w:tc>
        <w:tc>
          <w:tcPr>
            <w:tcW w:w="2250" w:type="dxa"/>
          </w:tcPr>
          <w:p w:rsidR="00F060A3" w:rsidRDefault="00963B4B">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F060A3" w:rsidRDefault="00963B4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t>6</w:t>
            </w:r>
          </w:p>
        </w:tc>
        <w:tc>
          <w:tcPr>
            <w:tcW w:w="2593" w:type="dxa"/>
          </w:tcPr>
          <w:p w:rsidR="00F060A3" w:rsidRDefault="00963B4B">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F060A3" w:rsidRDefault="00963B4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t>7</w:t>
            </w:r>
          </w:p>
        </w:tc>
        <w:tc>
          <w:tcPr>
            <w:tcW w:w="2593" w:type="dxa"/>
          </w:tcPr>
          <w:p w:rsidR="00F060A3" w:rsidRDefault="00963B4B">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F060A3" w:rsidRDefault="00963B4B">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t>8</w:t>
            </w:r>
          </w:p>
        </w:tc>
        <w:tc>
          <w:tcPr>
            <w:tcW w:w="2593" w:type="dxa"/>
          </w:tcPr>
          <w:p w:rsidR="00F060A3" w:rsidRDefault="00963B4B">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F060A3" w:rsidRDefault="00963B4B">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t>9</w:t>
            </w:r>
          </w:p>
        </w:tc>
        <w:tc>
          <w:tcPr>
            <w:tcW w:w="2593" w:type="dxa"/>
          </w:tcPr>
          <w:p w:rsidR="00F060A3" w:rsidRDefault="00963B4B">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F060A3" w:rsidRDefault="00963B4B">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t>10</w:t>
            </w:r>
          </w:p>
        </w:tc>
        <w:tc>
          <w:tcPr>
            <w:tcW w:w="2593" w:type="dxa"/>
          </w:tcPr>
          <w:p w:rsidR="00F060A3" w:rsidRDefault="00963B4B">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F060A3" w:rsidRDefault="00963B4B">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t>11</w:t>
            </w:r>
          </w:p>
        </w:tc>
        <w:tc>
          <w:tcPr>
            <w:tcW w:w="2593" w:type="dxa"/>
          </w:tcPr>
          <w:p w:rsidR="00F060A3" w:rsidRDefault="00963B4B">
            <w:pPr>
              <w:cnfStyle w:val="000000100000" w:firstRow="0" w:lastRow="0" w:firstColumn="0" w:lastColumn="0" w:oddVBand="0" w:evenVBand="0" w:oddHBand="1" w:evenHBand="0" w:firstRowFirstColumn="0" w:firstRowLastColumn="0" w:lastRowFirstColumn="0" w:lastRowLastColumn="0"/>
            </w:pPr>
            <w:r>
              <w:t>HLS Therapeutics Inc.</w:t>
            </w:r>
          </w:p>
        </w:tc>
        <w:tc>
          <w:tcPr>
            <w:tcW w:w="2250" w:type="dxa"/>
          </w:tcPr>
          <w:p w:rsidR="00F060A3" w:rsidRDefault="00963B4B">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lastRenderedPageBreak/>
              <w:t>12</w:t>
            </w:r>
          </w:p>
        </w:tc>
        <w:tc>
          <w:tcPr>
            <w:tcW w:w="2593" w:type="dxa"/>
          </w:tcPr>
          <w:p w:rsidR="00F060A3" w:rsidRDefault="00963B4B">
            <w:pPr>
              <w:cnfStyle w:val="000000010000" w:firstRow="0" w:lastRow="0" w:firstColumn="0" w:lastColumn="0" w:oddVBand="0" w:evenVBand="0" w:oddHBand="0" w:evenHBand="1" w:firstRowFirstColumn="0" w:firstRowLastColumn="0" w:lastRowFirstColumn="0" w:lastRowLastColumn="0"/>
            </w:pPr>
            <w:r>
              <w:t>HLS Therapeutics Inc.</w:t>
            </w:r>
          </w:p>
        </w:tc>
        <w:tc>
          <w:tcPr>
            <w:tcW w:w="2250" w:type="dxa"/>
          </w:tcPr>
          <w:p w:rsidR="00F060A3" w:rsidRDefault="00963B4B">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t>13</w:t>
            </w:r>
          </w:p>
        </w:tc>
        <w:tc>
          <w:tcPr>
            <w:tcW w:w="2593" w:type="dxa"/>
          </w:tcPr>
          <w:p w:rsidR="00F060A3" w:rsidRDefault="00963B4B">
            <w:pPr>
              <w:cnfStyle w:val="000000100000" w:firstRow="0" w:lastRow="0" w:firstColumn="0" w:lastColumn="0" w:oddVBand="0" w:evenVBand="0" w:oddHBand="1" w:evenHBand="0" w:firstRowFirstColumn="0" w:firstRowLastColumn="0" w:lastRowFirstColumn="0" w:lastRowLastColumn="0"/>
            </w:pPr>
            <w:r>
              <w:t>HLS Therapeutics Inc.</w:t>
            </w:r>
          </w:p>
        </w:tc>
        <w:tc>
          <w:tcPr>
            <w:tcW w:w="2250" w:type="dxa"/>
          </w:tcPr>
          <w:p w:rsidR="00F060A3" w:rsidRDefault="00963B4B">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t>14</w:t>
            </w:r>
          </w:p>
        </w:tc>
        <w:tc>
          <w:tcPr>
            <w:tcW w:w="2593" w:type="dxa"/>
          </w:tcPr>
          <w:p w:rsidR="00F060A3" w:rsidRDefault="00963B4B">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F060A3" w:rsidRDefault="00963B4B">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t>15</w:t>
            </w:r>
          </w:p>
        </w:tc>
        <w:tc>
          <w:tcPr>
            <w:tcW w:w="2593" w:type="dxa"/>
          </w:tcPr>
          <w:p w:rsidR="00F060A3" w:rsidRDefault="00963B4B">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F060A3" w:rsidRDefault="00963B4B">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t>16</w:t>
            </w:r>
          </w:p>
        </w:tc>
        <w:tc>
          <w:tcPr>
            <w:tcW w:w="2593" w:type="dxa"/>
          </w:tcPr>
          <w:p w:rsidR="00F060A3" w:rsidRDefault="00963B4B">
            <w:pPr>
              <w:cnfStyle w:val="000000010000" w:firstRow="0" w:lastRow="0" w:firstColumn="0" w:lastColumn="0" w:oddVBand="0" w:evenVBand="0" w:oddHBand="0" w:evenHBand="1" w:firstRowFirstColumn="0" w:firstRowLastColumn="0" w:lastRowFirstColumn="0" w:lastRowLastColumn="0"/>
            </w:pPr>
            <w:r>
              <w:t>Karuna Therapeutics, Inc.</w:t>
            </w:r>
          </w:p>
        </w:tc>
        <w:tc>
          <w:tcPr>
            <w:tcW w:w="2250" w:type="dxa"/>
          </w:tcPr>
          <w:p w:rsidR="00F060A3" w:rsidRDefault="00963B4B">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t>17</w:t>
            </w:r>
          </w:p>
        </w:tc>
        <w:tc>
          <w:tcPr>
            <w:tcW w:w="2593" w:type="dxa"/>
          </w:tcPr>
          <w:p w:rsidR="00F060A3" w:rsidRDefault="00963B4B">
            <w:pPr>
              <w:cnfStyle w:val="000000100000" w:firstRow="0" w:lastRow="0" w:firstColumn="0" w:lastColumn="0" w:oddVBand="0" w:evenVBand="0" w:oddHBand="1" w:evenHBand="0" w:firstRowFirstColumn="0" w:firstRowLastColumn="0" w:lastRowFirstColumn="0" w:lastRowLastColumn="0"/>
            </w:pPr>
            <w:r>
              <w:t>Lyndra Therapeutics</w:t>
            </w:r>
          </w:p>
        </w:tc>
        <w:tc>
          <w:tcPr>
            <w:tcW w:w="2250" w:type="dxa"/>
          </w:tcPr>
          <w:p w:rsidR="00F060A3" w:rsidRDefault="00963B4B">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t>18</w:t>
            </w:r>
          </w:p>
        </w:tc>
        <w:tc>
          <w:tcPr>
            <w:tcW w:w="2593" w:type="dxa"/>
          </w:tcPr>
          <w:p w:rsidR="00F060A3" w:rsidRDefault="00963B4B">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F060A3" w:rsidRDefault="00963B4B">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t>19</w:t>
            </w:r>
          </w:p>
        </w:tc>
        <w:tc>
          <w:tcPr>
            <w:tcW w:w="2593" w:type="dxa"/>
          </w:tcPr>
          <w:p w:rsidR="00F060A3" w:rsidRDefault="00963B4B">
            <w:pPr>
              <w:cnfStyle w:val="000000100000" w:firstRow="0" w:lastRow="0" w:firstColumn="0" w:lastColumn="0" w:oddVBand="0" w:evenVBand="0" w:oddHBand="1" w:evenHBand="0" w:firstRowFirstColumn="0" w:firstRowLastColumn="0" w:lastRowFirstColumn="0" w:lastRowLastColumn="0"/>
            </w:pPr>
            <w:r>
              <w:t>Saladax Biomedical Inc.</w:t>
            </w:r>
          </w:p>
        </w:tc>
        <w:tc>
          <w:tcPr>
            <w:tcW w:w="2250"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F060A3" w:rsidRDefault="00963B4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t>20</w:t>
            </w:r>
          </w:p>
        </w:tc>
        <w:tc>
          <w:tcPr>
            <w:tcW w:w="2593" w:type="dxa"/>
          </w:tcPr>
          <w:p w:rsidR="00F060A3" w:rsidRDefault="00963B4B">
            <w:pPr>
              <w:cnfStyle w:val="000000010000" w:firstRow="0" w:lastRow="0" w:firstColumn="0" w:lastColumn="0" w:oddVBand="0" w:evenVBand="0" w:oddHBand="0" w:evenHBand="1" w:firstRowFirstColumn="0" w:firstRowLastColumn="0" w:lastRowFirstColumn="0" w:lastRowLastColumn="0"/>
            </w:pPr>
            <w:r>
              <w:t>Solvay S.A.</w:t>
            </w:r>
          </w:p>
        </w:tc>
        <w:tc>
          <w:tcPr>
            <w:tcW w:w="2250" w:type="dxa"/>
          </w:tcPr>
          <w:p w:rsidR="00F060A3" w:rsidRDefault="00963B4B">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t>21</w:t>
            </w:r>
          </w:p>
        </w:tc>
        <w:tc>
          <w:tcPr>
            <w:tcW w:w="2593" w:type="dxa"/>
          </w:tcPr>
          <w:p w:rsidR="00F060A3" w:rsidRDefault="00963B4B">
            <w:pPr>
              <w:cnfStyle w:val="000000100000" w:firstRow="0" w:lastRow="0" w:firstColumn="0" w:lastColumn="0" w:oddVBand="0" w:evenVBand="0" w:oddHBand="1" w:evenHBand="0" w:firstRowFirstColumn="0" w:firstRowLastColumn="0" w:lastRowFirstColumn="0" w:lastRowLastColumn="0"/>
            </w:pPr>
            <w:r>
              <w:t>Sunovion Pharmaceuticals Inc.</w:t>
            </w:r>
          </w:p>
        </w:tc>
        <w:tc>
          <w:tcPr>
            <w:tcW w:w="2250" w:type="dxa"/>
          </w:tcPr>
          <w:p w:rsidR="00F060A3" w:rsidRDefault="00963B4B">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t>22</w:t>
            </w:r>
          </w:p>
        </w:tc>
        <w:tc>
          <w:tcPr>
            <w:tcW w:w="2593" w:type="dxa"/>
          </w:tcPr>
          <w:p w:rsidR="00F060A3" w:rsidRDefault="00963B4B">
            <w:pPr>
              <w:cnfStyle w:val="000000010000" w:firstRow="0" w:lastRow="0" w:firstColumn="0" w:lastColumn="0" w:oddVBand="0" w:evenVBand="0" w:oddHBand="0" w:evenHBand="1" w:firstRowFirstColumn="0" w:firstRowLastColumn="0" w:lastRowFirstColumn="0" w:lastRowLastColumn="0"/>
            </w:pPr>
            <w:r>
              <w:t>Sunovion Pharmaceuticals Inc.</w:t>
            </w:r>
          </w:p>
        </w:tc>
        <w:tc>
          <w:tcPr>
            <w:tcW w:w="2250" w:type="dxa"/>
          </w:tcPr>
          <w:p w:rsidR="00F060A3" w:rsidRDefault="00963B4B">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060A3" w:rsidRDefault="00963B4B">
            <w:pPr>
              <w:jc w:val="center"/>
              <w:cnfStyle w:val="000000010000" w:firstRow="0" w:lastRow="0" w:firstColumn="0" w:lastColumn="0" w:oddVBand="0" w:evenVBand="0" w:oddHBand="0" w:evenHBand="1" w:firstRowFirstColumn="0" w:firstRowLastColumn="0" w:lastRowFirstColumn="0" w:lastRowLastColumn="0"/>
            </w:pPr>
            <w:r>
              <w:t>-</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060A3" w:rsidRDefault="00963B4B">
            <w:r>
              <w:t>23</w:t>
            </w:r>
          </w:p>
        </w:tc>
        <w:tc>
          <w:tcPr>
            <w:tcW w:w="2593" w:type="dxa"/>
          </w:tcPr>
          <w:p w:rsidR="00F060A3" w:rsidRDefault="00963B4B">
            <w:pPr>
              <w:cnfStyle w:val="000000100000" w:firstRow="0" w:lastRow="0" w:firstColumn="0" w:lastColumn="0" w:oddVBand="0" w:evenVBand="0" w:oddHBand="1" w:evenHBand="0" w:firstRowFirstColumn="0" w:firstRowLastColumn="0" w:lastRowFirstColumn="0" w:lastRowLastColumn="0"/>
            </w:pPr>
            <w:r>
              <w:t>Teva Pharmaceutical Industries Ltd.</w:t>
            </w:r>
          </w:p>
        </w:tc>
        <w:tc>
          <w:tcPr>
            <w:tcW w:w="2250" w:type="dxa"/>
          </w:tcPr>
          <w:p w:rsidR="00F060A3" w:rsidRDefault="00963B4B">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40198781</w:t>
              </w:r>
            </w:hyperlink>
            <w:r>
              <w:t xml:space="preserve"> ['de Leon J', 'Baldessarini RJ', 'Balon R', 'Bilbily J', 'Caroff SN', 'Citrome L', 'Correll CU', 'Cotes RO', 'Davis JM', 'DeLisi LE', 'Faden J', 'Freudenreich O', 'Goldsmith DR', 'Gurrera R', 'Josiassen RC', 'Kane JM', '</w:t>
            </w:r>
            <w:r>
              <w:rPr>
                <w:b/>
                <w:u w:val="single"/>
              </w:rPr>
              <w:t>Kelly DL</w:t>
            </w:r>
            <w:r>
              <w:t xml:space="preserve">', 'Keshavan MS', 'Laitman </w:t>
            </w:r>
            <w:r>
              <w:t>RS', 'Lam YWF', 'Leung JG', 'Love RC', 'McCollum B', 'McGrane IR', 'Meyer J', 'Nasrallah HA', 'Nucifora FC Jr', 'Rothschild AJ', 'Rubio JM', 'Sajatovic M', 'Sarpal DK', 'Schoretsanitis G', 'Shad M', 'Shelton C', 'Sher L', 'Singh B', 'Surya S', 'Zarzar TR',</w:t>
            </w:r>
            <w:r>
              <w:t xml:space="preserve"> 'Sanz EJ', 'De Las Cuevas C'], Letter to the FDA Proposing Major Changes in the US Clozapine Package Insert Supported by Clozapine Experts Worldwide. Part I: A Review of the Pharmacokinetic Literature and Proposed Changes, 9-Apr-2025, 9-Apr-2025, Journal </w:t>
            </w:r>
            <w:r>
              <w:t>of Clinical Psychopharmacology, 45(3):179-196</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40198784</w:t>
              </w:r>
            </w:hyperlink>
            <w:r>
              <w:t xml:space="preserve"> ['de Leon J', 'Baldessarini RJ', 'Balon R', 'Bilbily J', 'Caroff SN', 'Citrome L', 'Correll CU', 'Cotes RO', 'Davis JM', 'DeLisi LE', 'Fad</w:t>
            </w:r>
            <w:r>
              <w:t>en J', 'Freudenreich O', 'Goldsmith DR', 'Gurrera R', 'Josiassen RC', 'Kane JM', '</w:t>
            </w:r>
            <w:r>
              <w:rPr>
                <w:b/>
                <w:u w:val="single"/>
              </w:rPr>
              <w:t>Kelly DL</w:t>
            </w:r>
            <w:r>
              <w:t>', 'Keshavan MS', 'Laitman RS', 'Lam YWF', 'Leung JG', 'Love RC', 'McCollum B', 'McGrane IR', 'Meyer JM', 'Nasrallah HA', 'Nucifora FC Jr', 'Rothschild AJ', 'Rubio JM</w:t>
            </w:r>
            <w:r>
              <w:t>', 'Sajatovic M', 'Sarpal DK', 'Schoretsanitis G', 'Shad M', 'Shelton C', 'Sher L', 'Singh B', 'Surya S', 'Zarzar TR', 'Sanz EJ', 'De Las Cuevas C'], Letter to the FDA Proposing Major Changes in the US Clozapine Package Insert Supported by Clozapine Expert</w:t>
            </w:r>
            <w:r>
              <w:t>s Worldwide. Part II: A Review of Fatal Outcomes in US Pharmacovigilance Data and Proposed Changes, 9-Apr-2025, 9-Apr-2025, Journal of Clinical Psychopharmacology, 45(3):197-218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40023172</w:t>
              </w:r>
            </w:hyperlink>
            <w:r>
              <w:t xml:space="preserve"> ['Schn</w:t>
            </w:r>
            <w:r>
              <w:t>eider-Thoma J', 'Hamza T', 'Chalkou K', 'Siafis S', 'Dong S', 'Bighelli I', 'Hansen WP', 'Scheuring E', 'Davis JM', 'Priller J', 'Baumann P', 'Conley R', 'Cordes J', '</w:t>
            </w:r>
            <w:r>
              <w:rPr>
                <w:b/>
                <w:u w:val="single"/>
              </w:rPr>
              <w:t>Kelly D</w:t>
            </w:r>
            <w:r>
              <w:t>', 'Kluge M', 'Kumra S', 'Lewis S', 'Meltzer HY', 'Naber D', 'Schooler N', 'Volavk</w:t>
            </w:r>
            <w:r>
              <w:t xml:space="preserve">a J', 'Wahlbeck K', 'Salanti G', 'Leucht S'], Efficacy of clozapine versus second-generation antipsychotics in people with treatment-resistant schizophrenia: a systematic review and individual patient data meta-analysis, Apr-2025, 26-Feb-2025, The Lancet. </w:t>
            </w:r>
            <w:r>
              <w:t>Psychiatry, 12(4):254-265</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40061309</w:t>
              </w:r>
            </w:hyperlink>
            <w:r>
              <w:t xml:space="preserve"> ['Salem D', 'Clark SM', 'Roche DJO', 'Singh NJ', 'Talor MV', 'Buchanan RW', 'Harrington V', 'Ye Z', 'Chen S', '</w:t>
            </w:r>
            <w:r>
              <w:rPr>
                <w:b/>
                <w:u w:val="single"/>
              </w:rPr>
              <w:t>Kelly DL</w:t>
            </w:r>
            <w:r>
              <w:t xml:space="preserve">'], Pan T cells, Helper T cells, and </w:t>
            </w:r>
            <w:r>
              <w:t>Regulatory T cells are Associated with Negative Symptoms in Persons with Anti-Gliadin Antibody Positive Schizophrenia and Related Disorders, 25-Feb-2025, 25-Feb-2025, Medrxiv : the Preprint Server for Health Sciences, 2025.02.24.25322815</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40061327</w:t>
              </w:r>
            </w:hyperlink>
            <w:r>
              <w:t xml:space="preserve"> ['</w:t>
            </w:r>
            <w:r>
              <w:rPr>
                <w:b/>
                <w:u w:val="single"/>
              </w:rPr>
              <w:t>Kelly DL</w:t>
            </w:r>
            <w:r>
              <w:t>', 'Lee CM', 'Roche DJO', 'Talor MV', 'Clark S', 'Eaton WW'], Randomized Double Blind Inpatient Study of a Gluten-Free Diet in Persons with Schizophrenia, 25-Feb-2025, 25-Feb-2025, Medrxiv : t</w:t>
            </w:r>
            <w:r>
              <w:t>he Preprint Server for Health Sciences</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39454324</w:t>
              </w:r>
            </w:hyperlink>
            <w:r>
              <w:t xml:space="preserve"> ['Dewan M', 'Campbell Daniels E', 'Hunt JE', 'Bryant EA', 'Trikeriotis SI', '</w:t>
            </w:r>
            <w:r>
              <w:rPr>
                <w:b/>
                <w:u w:val="single"/>
              </w:rPr>
              <w:t>Kelly DL</w:t>
            </w:r>
            <w:r>
              <w:t xml:space="preserve">', 'Adams HA', 'Hare SM', 'Waltz JA'], Aberrant salience </w:t>
            </w:r>
            <w:r>
              <w:t>signaling in auditory processing in schizophrenia: Evidence for abnormalities in both sensory processing and emotional reactivity, Dec-2024, 24-Oct-2024, Schizophrenia Research, 274:329-336</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371</w:t>
              </w:r>
              <w:r>
                <w:rPr>
                  <w:color w:val="0000FF" w:themeColor="hyperlink"/>
                  <w:u w:val="single"/>
                </w:rPr>
                <w:t>45257</w:t>
              </w:r>
            </w:hyperlink>
            <w:r>
              <w:t xml:space="preserve"> ['Arrow K', 'Resnik P', 'Michel H', 'Kitchen C', 'Mo C', 'Chen S', 'Espy-Wilson C', 'Coppersmith G', 'Frazier C', '</w:t>
            </w:r>
            <w:r>
              <w:rPr>
                <w:b/>
                <w:u w:val="single"/>
              </w:rPr>
              <w:t>Kelly DL</w:t>
            </w:r>
            <w:r>
              <w:t xml:space="preserve">'], Evaluating the Use of Online Self-Report Questionnaires as Clinically Valid Mental Health Monitoring Tools in the Clinical </w:t>
            </w:r>
            <w:r>
              <w:t>Whitespace, Jun-2023, 5-May-2023, The Psychiatric Quarterly, 94(2):221-231</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37150147</w:t>
              </w:r>
            </w:hyperlink>
            <w:r>
              <w:t xml:space="preserve"> ['Daniels EC', 'Eaton WW', 'Čiháková D', 'Talor MV', 'Lemke H', 'Mo C', 'Chen S', 'Notarangelo FM', 'Rodrigue</w:t>
            </w:r>
            <w:r>
              <w:t>z KM', '</w:t>
            </w:r>
            <w:r>
              <w:rPr>
                <w:b/>
                <w:u w:val="single"/>
              </w:rPr>
              <w:t>Kelly DL</w:t>
            </w:r>
            <w:r>
              <w:t>'], The relationship of peripheral inflammation with antibodies to gliadin (AGA IgG) in persons with schizophrenia, Jun-2023, 5-May-2023, Schizophrenia Research, 256:50-51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36989</w:t>
              </w:r>
              <w:r>
                <w:rPr>
                  <w:color w:val="0000FF" w:themeColor="hyperlink"/>
                  <w:u w:val="single"/>
                </w:rPr>
                <w:t>673</w:t>
              </w:r>
            </w:hyperlink>
            <w:r>
              <w:t xml:space="preserve"> ['Kulaga SS', 'Wehring HJ', 'Demyanovoich HJ', 'Rubin L', '</w:t>
            </w:r>
            <w:r>
              <w:rPr>
                <w:b/>
                <w:u w:val="single"/>
              </w:rPr>
              <w:t>Kelly DL</w:t>
            </w:r>
            <w:r>
              <w:t>'], The hormonal effects of childhood trauma in adult women with and without schizophrenia, May-2023, 28-Mar-2023, Schizophrenia Research, 255:155-</w:t>
            </w:r>
            <w:r>
              <w:lastRenderedPageBreak/>
              <w:t>157</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lastRenderedPageBreak/>
              <w:t>10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36058039</w:t>
              </w:r>
            </w:hyperlink>
            <w:r>
              <w:t xml:space="preserve"> ['Eaton WW', 'Rodriguez KM', 'Thomas MA', 'Johnson J', 'Talor MV', 'Dohan C', 'Bingham CO 3rd', 'Musci R', 'Roth K', '</w:t>
            </w:r>
            <w:r>
              <w:rPr>
                <w:b/>
                <w:u w:val="single"/>
              </w:rPr>
              <w:t>Kelly DL</w:t>
            </w:r>
            <w:r>
              <w:t>', 'Cihakova D', 'Darrah E'], Immunologic profiling in schizophrenia and rheumatoid arthrit</w:t>
            </w:r>
            <w:r>
              <w:t>is, Nov-2022, 28-Aug-2022, Psychiatry Research, 317:114812</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36015151</w:t>
              </w:r>
            </w:hyperlink>
            <w:r>
              <w:t xml:space="preserve"> ['Sathyasaikumar KV', 'Notarangelo FM', '</w:t>
            </w:r>
            <w:r>
              <w:rPr>
                <w:b/>
                <w:u w:val="single"/>
              </w:rPr>
              <w:t>Kelly DL</w:t>
            </w:r>
            <w:r>
              <w:t>', 'Rowland LM', 'Hare SM', 'Chen S', 'Mo C', 'Buchanan RW', 'Schwarcz R'],</w:t>
            </w:r>
            <w:r>
              <w:t xml:space="preserve"> Tryptophan Challenge in Healthy Controls and People with Schizophrenia: Acute Effects on Plasma Levels of Kynurenine, Kynurenic Acid and 5-Hydroxyindoleacetic Acid, 15-Aug-2022, 15-Aug-2022, Pharmaceuticals (Basel, Switzerland), 15(8):1003</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35429802</w:t>
              </w:r>
            </w:hyperlink>
            <w:r>
              <w:t xml:space="preserve"> ['Nallani MC', 'Powell MM', 'Pugh S', 'Kearns AM', 'Adams HA', 'Weiner E', 'Wehring HJ', 'McEvoy JP', 'Buckley PF', 'Liu F', 'Buchanan RW', '</w:t>
            </w:r>
            <w:r>
              <w:rPr>
                <w:b/>
                <w:u w:val="single"/>
              </w:rPr>
              <w:t>Kelly DL</w:t>
            </w:r>
            <w:r>
              <w:t>'], 25-Hydroxyvitamin D and metabolic-related lab</w:t>
            </w:r>
            <w:r>
              <w:t>oratory values in women with schizophrenia and hyperprolactinemia, Jul-2022, 8-Apr-2022, Journal of Psychiatric Research, 151:25-29</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35358857</w:t>
              </w:r>
            </w:hyperlink>
            <w:r>
              <w:t xml:space="preserve"> ['Cavaliere VS', 'Glassman M', 'DiPaula BA', 'Mackowick M', 'Wehring HJ', 'Liu F', 'Chen S', 'Park J', 'Love RC', 'Richardson CM', 'Vyas G', 'Kearns AM', '</w:t>
            </w:r>
            <w:r>
              <w:rPr>
                <w:b/>
                <w:u w:val="single"/>
              </w:rPr>
              <w:t>Kelly DL</w:t>
            </w:r>
            <w:r>
              <w:t>'], Anti-aggressive effects of clozapine in involuntarily committed black patients with seve</w:t>
            </w:r>
            <w:r>
              <w:t>re mental illness, May-2022, 28-Mar-2022, Schizophrenia Research, 243:163-169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35067456</w:t>
              </w:r>
            </w:hyperlink>
            <w:r>
              <w:t xml:space="preserve"> ['</w:t>
            </w:r>
            <w:r>
              <w:rPr>
                <w:b/>
                <w:u w:val="single"/>
              </w:rPr>
              <w:t>Kelly DL</w:t>
            </w:r>
            <w:r>
              <w:t xml:space="preserve">', 'Buchanan RW'], Can the current schizophrenia construct endure?, Apr-2022, 20-Jan-2022, </w:t>
            </w:r>
            <w:r>
              <w:t>Schizophrenia Research, 242:64-66</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34911124</w:t>
              </w:r>
            </w:hyperlink>
            <w:r>
              <w:t xml:space="preserve"> ['de Leon J', 'Schoretsanitis G', 'Smith RL', 'Molden E', 'Solismaa A', 'Seppälä N', 'Kopeček M', 'Švancer P', 'Olmos I', 'Ricciardi C', 'Iglesias-Ga</w:t>
            </w:r>
            <w:r>
              <w:t>rcia C', 'Iglesias-Alonso A', 'Spina E', 'Ruan CJ', 'Wang CY', 'Wang G', 'Tang YL', 'Lin SK', 'Lane HY', 'Kim YS', 'Kim SH', 'Rajkumar AP', 'González-Esquivel DF', 'Jung-Cook H', 'Baptista T', 'Rohde C', 'Nielsen J', 'Verdoux H', 'Quiles C', 'Sanz EJ', 'De</w:t>
            </w:r>
            <w:r>
              <w:t xml:space="preserve"> Las Cuevas C', 'Cohen D', 'Schulte PFJ', 'Ertuğrul A', 'Anıl Yağcıoğlu AE', 'Chopra N', 'McCollum B', 'Shelton C', 'Cotes RO', 'Kaithi AR', 'Kane JM', 'Farooq S', 'Ng CH', 'Bilbily J', 'Hiemke C', 'López-Jaramillo C', 'McGrane I', 'Lana F', 'Eap CB', 'Arr</w:t>
            </w:r>
            <w:r>
              <w:t>ojo-Romero M', 'Rădulescu FŞ', 'Seifritz E', 'Every-Palmer S', 'Bousman CA', 'Bebawi E', 'Bhattacharya R', '</w:t>
            </w:r>
            <w:r>
              <w:rPr>
                <w:b/>
                <w:u w:val="single"/>
              </w:rPr>
              <w:t>Kelly DL</w:t>
            </w:r>
            <w:r>
              <w:t xml:space="preserve">', 'Otsuka Y', 'Lazary J', 'Torres R', 'Yecora A', 'Motuca M', 'Chan SKW', 'Zolezzi M', 'Ouanes S', 'De Berardis D', 'Grover S', 'Procyshyn </w:t>
            </w:r>
            <w:r>
              <w:t>RM', 'Adebayo RA', 'Kirilochev OO', 'Soloviev A', 'Fountoulakis KN', 'Wilkowska A', 'Cubała WJ', 'Ayub M', 'Silva A', 'Bonelli RM', 'Villagrán-Moreno JM', 'Crespo-Facorro B', 'Temmingh H', 'Decloedt E', 'Pedro MR', 'Takeuchi H', 'Tsukahara M', 'Gründer G',</w:t>
            </w:r>
            <w:r>
              <w:t xml:space="preserve"> 'Sagud M', 'Celofiga A', 'Ignjatovic Ristic D', 'Ortiz BB', 'Elkis H', 'Pacheco Palha AJ', 'LLerena A', 'Fernandez-Egea E', 'Siskind D', 'Weizman A', 'Masmoudi R', 'Mohd Saffian S', 'Leung JG', 'Buckley PF', 'Marder SR', 'Citrome L', 'Freudenreich O', 'Co</w:t>
            </w:r>
            <w:r>
              <w:t>rrell CU', 'Müller DJ'], An International Adult Guideline for Making Clozapine Titration Safer by Using Six Ancestry-Based Personalized Dosing Titrations, CRP, and Clozapine Levels, Mar-2022, 15-Dec-2021, Pharmacopsychiatry, 55(2):73-86</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35052001</w:t>
              </w:r>
            </w:hyperlink>
            <w:r>
              <w:t xml:space="preserve"> ['de Leon J', 'Schoretsanitis G', 'Smith RL', 'Molden E', 'Solismaa A', 'Seppälä N', 'Kopeček M', 'Švancer P', 'Olmos I', 'Ricciardi C', 'Iglesias-Garcia C', 'Iglesias-Alonso A', 'Spina E', 'Ruan CJ', '</w:t>
            </w:r>
            <w:r>
              <w:t>Wang CY', 'Wang G', 'Tang YL', 'Lin SK', 'Lane HY', 'Kim YS', 'Kim SH', 'Rajkumar AP', 'González-Esquivel DF', 'Jung-Cook H', 'Baptista T', 'Rohde C', 'Nielsen J', 'Verdoux H', 'Quiles C', 'Sanz EJ', 'De Las Cuevas C', 'Cohen D', 'Schulte PFJ', 'Ertuğrul A</w:t>
            </w:r>
            <w:r>
              <w:t>', 'Anıl Yağcıoğlu AE', 'Chopra N', 'McCollum B', 'Shelton C', 'Cotes RO', 'Kaithi AR', 'Kane JM', 'Farooq S', 'Ng CH', 'Bilbily J', 'Hiemke C', 'López-Jaramillo C', 'McGrane I', 'Lana F', 'Eap CB', 'Arrojo-Romero M', 'Rădulescu FŞ', 'Seifritz E', 'Every-P</w:t>
            </w:r>
            <w:r>
              <w:t>almer S', 'Bousman CA', 'Bebawi E', 'Bhattacharya R', '</w:t>
            </w:r>
            <w:r>
              <w:rPr>
                <w:b/>
                <w:u w:val="single"/>
              </w:rPr>
              <w:t>Kelly DL</w:t>
            </w:r>
            <w:r>
              <w:t>', 'Otsuka Y', 'Lazary J', 'Torres R', 'Yecora A', 'Motuca M', 'Chan SKW', 'Zolezzi M', 'Ouanes S', 'De Berardis D', 'Grover S', 'Procyshyn RM', 'Adebayo RA', 'Kirilochev OO', 'Soloviev A', 'Fo</w:t>
            </w:r>
            <w:r>
              <w:t>untoulakis KN', 'Wilkowska A', 'Cubała WJ', 'Ayub M', 'Silva A', 'Bonelli RM', 'Villagrán-Moreno JM', 'Crespo-Facorro B', 'Temmingh H', 'Decloedt E', 'Pedro MR', 'Takeuchi H', 'Tsukahara M', 'Gründer G', 'Sagud M', 'Celofiga A', 'Ignjatovic Ristic D', 'Ort</w:t>
            </w:r>
            <w:r>
              <w:t>iz BB', 'Elkis H', 'Pacheco Palha AJ', 'LLerena A', 'Fernandez-Egea E', 'Siskind D', 'Weizman A', 'Masmoudi R', 'Mohd Saffian S', 'Leung JG', 'Buckley PF', 'Marder SR', 'Citrome L', 'Freudenreich O', 'Correll CU', 'Müller DJ'], Correction: An International</w:t>
            </w:r>
            <w:r>
              <w:t xml:space="preserve"> Adult Guideline for Making Clozapine Titration Safer by Using Six Ancestry-Based Personalized Dosing Titrations, CRP, and Clozapine Levels, Mar-2022, 20-Jan-2022, Pharmacopsychiatry, 55(2):e1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35323379</w:t>
              </w:r>
            </w:hyperlink>
            <w:r>
              <w:t xml:space="preserve"> ['Browne J', 'Harvey PD', 'Buchanan RW', '</w:t>
            </w:r>
            <w:r>
              <w:rPr>
                <w:b/>
                <w:u w:val="single"/>
              </w:rPr>
              <w:t>Kelly DL</w:t>
            </w:r>
            <w:r>
              <w:t xml:space="preserve">', 'Strauss GP', 'Gold JM', 'Holden JL', 'Granholm E'], A Longitudinal Examination of Real-World Sedentary Behavior in Adults with Schizophrenia-Spectrum Disorders in a Clinical Trial of Combined </w:t>
            </w:r>
            <w:r>
              <w:t>Oxytocin and Cognitive Behavioral Social Skills Training, 23-Feb-2022, 23-Feb-2022, Behavioral Sciences (Basel, Switzerland), 12(3):60</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35591886</w:t>
              </w:r>
            </w:hyperlink>
            <w:r>
              <w:t xml:space="preserve"> ['Culpepper L', 'Vieta E', '</w:t>
            </w:r>
            <w:r>
              <w:rPr>
                <w:b/>
                <w:u w:val="single"/>
              </w:rPr>
              <w:t>Kelly DL</w:t>
            </w:r>
            <w:r>
              <w:t>', 'Patel MD</w:t>
            </w:r>
            <w:r>
              <w:t>', 'Szatmári B', 'Hankinson A', 'Earley WR'], Minimal Effects of Cariprazine on Prolactin Levels in Bipolar Disorder and Schizophrenia, 2022, 12-May-2022, Neuropsychiatric Disease and Treatment, 18:995-1011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34450525</w:t>
              </w:r>
            </w:hyperlink>
            <w:r>
              <w:t xml:space="preserve"> ['Redman B', 'Kitchen C', 'Johnson KW', 'Bezwada P', '</w:t>
            </w:r>
            <w:r>
              <w:rPr>
                <w:b/>
                <w:u w:val="single"/>
              </w:rPr>
              <w:t>Kelly DL</w:t>
            </w:r>
            <w:r>
              <w:t>'], Levels of prolactin and testosterone and associated sexual dysfunction and breast abnormalities in men with schizophrenia treated with antipsychotic medications, Nov-</w:t>
            </w:r>
            <w:r>
              <w:t>2021, 18-Aug-2021, Journal of Psychiatric Research, 143:50-53</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34555595</w:t>
              </w:r>
            </w:hyperlink>
            <w:r>
              <w:t xml:space="preserve"> ['Kim E', 'Zhao Z', 'Rzasa JR', 'Glassman M', 'Bentley WE', 'Chen S', '</w:t>
            </w:r>
            <w:r>
              <w:rPr>
                <w:b/>
                <w:u w:val="single"/>
              </w:rPr>
              <w:t>Kelly DL</w:t>
            </w:r>
            <w:r>
              <w:t xml:space="preserve">', 'Payne GF'], Association of acute </w:t>
            </w:r>
            <w:r>
              <w:lastRenderedPageBreak/>
              <w:t>psych</w:t>
            </w:r>
            <w:r>
              <w:t>osocial stress with oxidative stress: Evidence from serum analysis, Nov-2021, 16-Sep-2021, Redox Biology, 47:102138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lastRenderedPageBreak/>
              <w:t>21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34118485</w:t>
              </w:r>
            </w:hyperlink>
            <w:r>
              <w:t xml:space="preserve"> ['</w:t>
            </w:r>
            <w:r>
              <w:rPr>
                <w:b/>
                <w:u w:val="single"/>
              </w:rPr>
              <w:t>Kelly DL</w:t>
            </w:r>
            <w:r>
              <w:t>', 'Claxton A', 'Bidollari I', 'Du Y'], Analysis of prola</w:t>
            </w:r>
            <w:r>
              <w:t>ctin and sexual side effects in patients with schizophrenia who switched from paliperidone palmitate to aripiprazole lauroxil, Aug-2021, 27-May-2021, Psychiatry Research, 302:114030</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34156828</w:t>
              </w:r>
            </w:hyperlink>
            <w:r>
              <w:t xml:space="preserve"> ['Zhao Z', 'Ozcan EE', 'VanArsdale E', 'Li J', 'Kim E', 'Sandler AD', '</w:t>
            </w:r>
            <w:r>
              <w:rPr>
                <w:b/>
                <w:u w:val="single"/>
              </w:rPr>
              <w:t>Kelly DL</w:t>
            </w:r>
            <w:r>
              <w:t>', 'Bentley WE', 'Payne GF'], Mediated Electrochemical Probing: A Systems-Level Tool for Redox Biology, 16-Jul-2021, 22-Jun-2021, Acs Chemical Biology, 16(7):1099-1110</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33940946</w:t>
              </w:r>
            </w:hyperlink>
            <w:r>
              <w:t xml:space="preserve"> ['Goldstone LW', 'DiPaula BA', 'Werremeyer A', 'Botts S', 'Hepburn B', 'Liu HY', 'Duckworth K', 'Young AS', '</w:t>
            </w:r>
            <w:r>
              <w:rPr>
                <w:b/>
                <w:u w:val="single"/>
              </w:rPr>
              <w:t>Kelly DL</w:t>
            </w:r>
            <w:r>
              <w:t>'], The Role of Board-Certified Psychiatric Pharmacists in Expanding Acc</w:t>
            </w:r>
            <w:r>
              <w:t>ess to Care and Improving Patient Outcomes, 1-Jul-2021, 4-May-2021, Psychiatric Services (Washington, D.c.), 72(7):794-801</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33878286</w:t>
              </w:r>
            </w:hyperlink>
            <w:r>
              <w:t xml:space="preserve"> ['</w:t>
            </w:r>
            <w:r>
              <w:rPr>
                <w:b/>
                <w:u w:val="single"/>
              </w:rPr>
              <w:t>Kelly DL</w:t>
            </w:r>
            <w:r>
              <w:t>', 'Ponomareva OY', 'Mackowick M', 'Glassman M', '</w:t>
            </w:r>
            <w:r>
              <w:t>Park J', 'Navarro-De La Vega M', 'Wehring HJ', 'Vyas G'], Feasibility and patient-reported satisfaction using a novel point-of-care fingerstick method for monitoring absolute neutrophil count for clozapine, May-2021, Annals of Clinical Psychiatry : Officia</w:t>
            </w:r>
            <w:r>
              <w:t>l Journal of the American Academy of Clinical Psychiatrists, 33(2):116-123</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34532718</w:t>
              </w:r>
            </w:hyperlink>
            <w:r>
              <w:t xml:space="preserve"> ['</w:t>
            </w:r>
            <w:r>
              <w:rPr>
                <w:b/>
                <w:u w:val="single"/>
              </w:rPr>
              <w:t>Kelly DL</w:t>
            </w:r>
            <w:r>
              <w:t>', 'Spaderna M', 'Hodzic V', 'Coppersmith G', 'Chen S', 'Resnik P'], Can language use in social me</w:t>
            </w:r>
            <w:r>
              <w:t>dia help in the treatment of severe mental illness?, 2021, Current Research in Psychiatry, 1(1):1-4</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33065372</w:t>
              </w:r>
            </w:hyperlink>
            <w:r>
              <w:t xml:space="preserve"> ['</w:t>
            </w:r>
            <w:r>
              <w:rPr>
                <w:b/>
                <w:u w:val="single"/>
              </w:rPr>
              <w:t>Kelly DL</w:t>
            </w:r>
            <w:r>
              <w:t>', 'Spaderna M', 'Hodzic V', 'Nair S', 'Kitchen C', 'Werkheiser AE', 'Pow</w:t>
            </w:r>
            <w:r>
              <w:t>ell MM', 'Liu F', 'Coppersmith G', 'Chen S', 'Resnik P'], Blinded Clinical Ratings of Social Media Data are Correlated with In-Person Clinical Ratings in Participants Diagnosed with Either Depression, Schizophrenia, or Healthy Controls, Dec-2020, 3-Oct-202</w:t>
            </w:r>
            <w:r>
              <w:t>0, Psychiatry Research, 294:113496</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32569062</w:t>
              </w:r>
            </w:hyperlink>
            <w:r>
              <w:t xml:space="preserve"> ['Buckley T', 'Kitchen C', 'Vyas G', 'Siegfried NA', 'Tefera E', 'Chen S', 'DiPaula BA', '</w:t>
            </w:r>
            <w:r>
              <w:rPr>
                <w:b/>
                <w:u w:val="single"/>
              </w:rPr>
              <w:t>Kelly DL</w:t>
            </w:r>
            <w:r>
              <w:t>'], Comparison of Novel Immunoassay With Liquid Ch</w:t>
            </w:r>
            <w:r>
              <w:t>romatography/Tandem Mass Spectrometry (LC-MS/MS) for Therapeutic Drug Monitoring of Clozapine, Oct-2020, Therapeutic Drug Monitoring, 42(5):771-777</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32584530</w:t>
              </w:r>
            </w:hyperlink>
            <w:r>
              <w:t xml:space="preserve"> ['Siskind D', 'Honer WG', 'Clark S'</w:t>
            </w:r>
            <w:r>
              <w:t>, 'Correll CU', 'Hasan A', 'Howes O', 'Kane JM', '</w:t>
            </w:r>
            <w:r>
              <w:rPr>
                <w:b/>
                <w:u w:val="single"/>
              </w:rPr>
              <w:t>Kelly DL</w:t>
            </w:r>
            <w:r>
              <w:t>', 'Laitman R', 'Lee J', 'MacCabe JH', 'Myles N', 'Nielsen J', 'Schulte PF', 'Taylor D', 'Verdoux H', 'Wheeler A', 'Freudenreich O'], Clozapine and COVID-19: The authors respond, 1-Jul-2020, Journal</w:t>
            </w:r>
            <w:r>
              <w:t xml:space="preserve"> of Psychiatry &amp; Neuroscience : Jpn, 45(4):E1-E2</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32297722</w:t>
              </w:r>
            </w:hyperlink>
            <w:r>
              <w:t xml:space="preserve"> ['Siskind D', 'Honer WG', 'Clark S', 'Correll CU', 'Hasan A', 'Howes O', 'Kane JM', '</w:t>
            </w:r>
            <w:r>
              <w:rPr>
                <w:b/>
                <w:u w:val="single"/>
              </w:rPr>
              <w:t>Kelly DL</w:t>
            </w:r>
            <w:r>
              <w:t>', 'Laitman R', 'Lee J', 'MacCabe JH', 'M</w:t>
            </w:r>
            <w:r>
              <w:t>yles N', 'Nielsen J', 'Schulte PF', 'Taylor D', 'Verdoux H', 'Wheeler A', 'Freudenreich O'], Consensus statement on the use of clozapine during the COVID-19 pandemic, 1-May-2020, Journal of Psychiatry &amp; Neuroscience : Jpn, 45(3):222-223</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32242646</w:t>
              </w:r>
            </w:hyperlink>
            <w:r>
              <w:t xml:space="preserve"> ['Siskind D', 'Honer WG', 'Clark S', 'Correll CU', 'Hasan A', 'Howes O', 'Kane JM', '</w:t>
            </w:r>
            <w:r>
              <w:rPr>
                <w:b/>
                <w:u w:val="single"/>
              </w:rPr>
              <w:t>Kelly DL</w:t>
            </w:r>
            <w:r>
              <w:t>', 'Laitman R', 'Lee J', 'MacCabe JH', 'Myles N', 'Nielsen J', 'Schulte PF', 'Taylor D', 'Verdou</w:t>
            </w:r>
            <w:r>
              <w:t>x H', 'Wheeler A', 'Freudenreich O'], Consensus statement on the use of clozapine during the COVID-19 pandemic, 3-Apr-2020, 3-Apr-2020, Journal of Psychiatry &amp; Neuroscience : Jpn, 45(4):200061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31892051</w:t>
              </w:r>
            </w:hyperlink>
            <w:r>
              <w:t xml:space="preserve"> ['Shukla RP', 'Cazelles R', '</w:t>
            </w:r>
            <w:r>
              <w:rPr>
                <w:b/>
                <w:u w:val="single"/>
              </w:rPr>
              <w:t>Kelly DL</w:t>
            </w:r>
            <w:r>
              <w:t>', 'Ben-Yoav H'], A reduced-graphene oxide-modified microelectrode for a repeatable detection of antipsychotic clozapine using microliters-volumes of whole blood, 1-Mar-2020, 14-Nov-2019, Talanta R, 209:120560</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31786729</w:t>
              </w:r>
            </w:hyperlink>
            <w:r>
              <w:t xml:space="preserve"> ['Gannon JM', '</w:t>
            </w:r>
            <w:r>
              <w:rPr>
                <w:b/>
                <w:u w:val="single"/>
              </w:rPr>
              <w:t>Kelly DL</w:t>
            </w:r>
            <w:r>
              <w:t xml:space="preserve">', 'Besch A', 'Thakur T', 'Khurana N', 'Shurin MR', 'Shurin GV', 'Brar JS', 'Cihakova D', 'Talor MV', 'Chengappa KNR'], Racial Differences in S100b Levels in </w:t>
            </w:r>
            <w:r>
              <w:t>Persons with Schizophrenia, Mar-2020, The Psychiatric Quarterly, 91(1):137-145</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31958830</w:t>
              </w:r>
            </w:hyperlink>
            <w:r>
              <w:t xml:space="preserve"> ['</w:t>
            </w:r>
            <w:r>
              <w:rPr>
                <w:b/>
                <w:u w:val="single"/>
              </w:rPr>
              <w:t>Kelly DL</w:t>
            </w:r>
            <w:r>
              <w:t>', 'Gorelick DA', 'Wehring HJ', 'Vyas G', 'Buchanan RW'], Treatments for the Prevention and Ma</w:t>
            </w:r>
            <w:r>
              <w:t>nagement of Suicide, 21-Jan-2020, Annals of Internal Medicine, 172(2):167-168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32803156</w:t>
              </w:r>
            </w:hyperlink>
            <w:r>
              <w:t xml:space="preserve"> ['Dwyer KR', 'Andrea AM', 'Savage CLG', 'Orth RD', 'Shan L', 'Strauss GP', 'Adams HA', '</w:t>
            </w:r>
            <w:r>
              <w:rPr>
                <w:b/>
                <w:u w:val="single"/>
              </w:rPr>
              <w:t>Kelly DL</w:t>
            </w:r>
            <w:r>
              <w:t>', 'Weine</w:t>
            </w:r>
            <w:r>
              <w:t>r E', 'Gold JM', 'McMahon RP', 'Carpenter WT', 'Buchanan RW', 'Blanchard JJ'], A Randomized Clinical Trial of Oxytocin or Galantamine in Schizophrenia: Assessing the Impact on Behavioral, Lexical, and Self-Report Indicators of Social Affiliation, Jan-2020,</w:t>
            </w:r>
            <w:r>
              <w:t xml:space="preserve"> 3-Aug-2020, Schizophrenia Bulletin Open, 1(1):sgaa001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31399268</w:t>
              </w:r>
            </w:hyperlink>
            <w:r>
              <w:t xml:space="preserve"> ['Kim E', 'Keskey Z', 'Kang M', 'Kitchen C', 'Bentley WE', 'Chen S', '</w:t>
            </w:r>
            <w:r>
              <w:rPr>
                <w:b/>
                <w:u w:val="single"/>
              </w:rPr>
              <w:t>Kelly DL</w:t>
            </w:r>
            <w:r>
              <w:t>', 'Payne GF'], Validation of oxidative stress ass</w:t>
            </w:r>
            <w:r>
              <w:t>ay for schizophrenia, Oct-2019, 6-Aug-2019, Schizophrenia Research, 212:126-133</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31307857</w:t>
              </w:r>
            </w:hyperlink>
            <w:r>
              <w:t xml:space="preserve"> ['Barber GS', 'Sturgeon C', 'Fasano A', 'Cascella NG', 'Eaton WW', 'McMahon RP', '</w:t>
            </w:r>
            <w:r>
              <w:rPr>
                <w:b/>
                <w:u w:val="single"/>
              </w:rPr>
              <w:t>Kelly DL</w:t>
            </w:r>
            <w:r>
              <w:t xml:space="preserve">'], Elevated </w:t>
            </w:r>
            <w:r>
              <w:t>zonulin, a measure of tight-junction permeability, may be implicated in schizophrenia, Sep-2019, 12-Jul-2019, Schizophrenia Research, 211:111-112</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32095023</w:t>
              </w:r>
            </w:hyperlink>
            <w:r>
              <w:t xml:space="preserve"> ['Kim E', 'Li J', 'Kang M', '</w:t>
            </w:r>
            <w:r>
              <w:rPr>
                <w:b/>
                <w:u w:val="single"/>
              </w:rPr>
              <w:t>Kelly DL</w:t>
            </w:r>
            <w:r>
              <w:t>', 'Chen S', 'Napolitano A', 'Panzella L', 'Shi X', 'Yan K', 'Wu S', 'Shen J', 'Bentley WE', 'Payne GF'], Redox Is a Global Biodevice Information Processing Modality, Jul-2019, 29-Apr-2019, Proceedings of the Ieee. Institute of Electrical and Electronics E</w:t>
            </w:r>
            <w:r>
              <w:t>ngineers, 107(7):1402-1424</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lastRenderedPageBreak/>
              <w:t>38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30632082</w:t>
              </w:r>
            </w:hyperlink>
            <w:r>
              <w:t xml:space="preserve"> ['Stolz PA', 'Wehring HJ', 'Liu F', 'Love RC', 'Ellis M', 'DiPaula BA', '</w:t>
            </w:r>
            <w:r>
              <w:rPr>
                <w:b/>
                <w:u w:val="single"/>
              </w:rPr>
              <w:t>Kelly DL</w:t>
            </w:r>
            <w:r>
              <w:t xml:space="preserve">'], Effects of Cigarette Smoking and Clozapine Treatment on 20-Year </w:t>
            </w:r>
            <w:r>
              <w:t>All-Cause &amp; Cardiovascular Mortality in Schizophrenia, Jun-2019, The Psychiatric Quarterly, 90(2):351-359</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30685393</w:t>
              </w:r>
            </w:hyperlink>
            <w:r>
              <w:t xml:space="preserve"> ['Čiháková D', 'Eaton WW', 'Talor MV', 'Harkus UH', 'Demyanovich H', 'Rodrigu</w:t>
            </w:r>
            <w:r>
              <w:t>ez K', 'Feldman S', '</w:t>
            </w:r>
            <w:r>
              <w:rPr>
                <w:b/>
                <w:u w:val="single"/>
              </w:rPr>
              <w:t>Kelly DL</w:t>
            </w:r>
            <w:r>
              <w:t>'], Gut permeability and mimicry of the Glutamate Ionotropic Receptor NMDA type Subunit Associated with protein 1 (GRINA) as potential mechanisms related to a subgroup of people with schizophrenia with elevated antigliadin anti</w:t>
            </w:r>
            <w:r>
              <w:t>bodies (AGA IgG), Jun-2019, 24-Jan-2019, Schizophrenia Research, 208:414-419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31123659</w:t>
              </w:r>
            </w:hyperlink>
            <w:r>
              <w:t xml:space="preserve"> ['Davis EAK', '</w:t>
            </w:r>
            <w:r>
              <w:rPr>
                <w:b/>
                <w:u w:val="single"/>
              </w:rPr>
              <w:t>Kelly DL</w:t>
            </w:r>
            <w:r>
              <w:t>'], Clozapine-associated renal failure: A case report and literature review, May-20</w:t>
            </w:r>
            <w:r>
              <w:t>19, 10-May-2019, The Mental Health Clinician, 9(3):124-127</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30842912</w:t>
              </w:r>
            </w:hyperlink>
            <w:r>
              <w:t xml:space="preserve"> ['</w:t>
            </w:r>
            <w:r>
              <w:rPr>
                <w:b/>
                <w:u w:val="single"/>
              </w:rPr>
              <w:t>Kelly DL</w:t>
            </w:r>
            <w:r>
              <w:t xml:space="preserve">', 'Love RC'], Psychiatric pharmacist's role in overcoming barriers to clozapine use and improving management, </w:t>
            </w:r>
            <w:r>
              <w:t>Mar-2019, 1-Mar-2019, The Mental Health Clinician, 9(2):64-69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31037274</w:t>
              </w:r>
            </w:hyperlink>
            <w:r>
              <w:t xml:space="preserve"> ['Lee MR', 'Wehring HJ', 'McMahon RP', 'Liu F', 'Linthicum J', 'Buchanan RW', 'Strauss GP', 'Rubin LH', '</w:t>
            </w:r>
            <w:r>
              <w:rPr>
                <w:b/>
                <w:u w:val="single"/>
              </w:rPr>
              <w:t>Kelly DL</w:t>
            </w:r>
            <w:r>
              <w:t xml:space="preserve">'], The </w:t>
            </w:r>
            <w:r>
              <w:t>Effect of Intranasal Oxytocin on Measures of Social Cognition in Schizophrenia: A Negative Report, 2019, 9-Jan-2019, Journal of Psychiatry and Brain Science, 4(1):e190001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31692521</w:t>
              </w:r>
            </w:hyperlink>
            <w:r>
              <w:t xml:space="preserve"> ['Kalaria SN</w:t>
            </w:r>
            <w:r>
              <w:t>', '</w:t>
            </w:r>
            <w:r>
              <w:rPr>
                <w:b/>
                <w:u w:val="single"/>
              </w:rPr>
              <w:t>Kelly DL</w:t>
            </w:r>
            <w:r>
              <w:t>'], Development of point-of-care testing devices to improve clozapine prescribing habits and patient outcomes, 2019, 20-Aug-2019, Neuropsychiatric Disease and Treatment, 15:2365-2370</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30051373</w:t>
              </w:r>
            </w:hyperlink>
            <w:r>
              <w:t xml:space="preserve"> ['Wilson KE', 'Demyanovich H', 'Rubin LH', 'Wehring HJ', 'Kilday C', '</w:t>
            </w:r>
            <w:r>
              <w:rPr>
                <w:b/>
                <w:u w:val="single"/>
              </w:rPr>
              <w:t>Kelly DL</w:t>
            </w:r>
            <w:r>
              <w:t>'], Relationship of Interferon-γ to Cognitive Function in Midlife Women with Schizophrenia, Dec-2018, The Psychiatric Quarterly, 89(4):937-946</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30195746</w:t>
              </w:r>
            </w:hyperlink>
            <w:r>
              <w:t xml:space="preserve"> ['</w:t>
            </w:r>
            <w:r>
              <w:rPr>
                <w:b/>
                <w:u w:val="single"/>
              </w:rPr>
              <w:t>Kelly DL</w:t>
            </w:r>
            <w:r>
              <w:t>', 'Li X', 'Kilday C', 'Feldman S', 'Clark S', 'Liu F', 'Buchanan RW', 'Tonelli LH'], Increased circulating regulatory T cells in medicated people with schizophrenia, Nov-2018, 5-Sep-2018, Psychia</w:t>
            </w:r>
            <w:r>
              <w:t>try Research, 269:517-523</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29702384</w:t>
              </w:r>
            </w:hyperlink>
            <w:r>
              <w:t xml:space="preserve"> ['Kang M', 'Kim E', 'Chen S', 'Bentley WE', '</w:t>
            </w:r>
            <w:r>
              <w:rPr>
                <w:b/>
                <w:u w:val="single"/>
              </w:rPr>
              <w:t>Kelly DL</w:t>
            </w:r>
            <w:r>
              <w:t xml:space="preserve">', 'Payne GF'], Signal processing approach to probe chemical space for discriminating redox signatures, </w:t>
            </w:r>
            <w:r>
              <w:t>30-Jul-2018, 17-Apr-2018, Biosensors &amp; Bioelectronics, 112:127-135</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28886891</w:t>
              </w:r>
            </w:hyperlink>
            <w:r>
              <w:t xml:space="preserve"> ['Čiháková D', 'Eaton WW', 'Talor MV', 'Harkus UH', 'Demyanovich HK', 'Rodriguez K', 'Feldman S', '</w:t>
            </w:r>
            <w:r>
              <w:rPr>
                <w:b/>
                <w:u w:val="single"/>
              </w:rPr>
              <w:t>Kelly DL</w:t>
            </w:r>
            <w:r>
              <w:t>'], Gliad</w:t>
            </w:r>
            <w:r>
              <w:t>in-related antibodies in schizophrenia, May-2018, 6-Sep-2017, Schizophrenia Research, 195:585-586</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28965776</w:t>
              </w:r>
            </w:hyperlink>
            <w:r>
              <w:t xml:space="preserve"> ['Rubin LH', 'Wehring HJ', 'Demyanovich H', 'Sue Carter C', 'Pournajafi-Nazarloo H', </w:t>
            </w:r>
            <w:r>
              <w:t>'Feldman SM', 'Earl AK', 'August S', 'Gold JM', '</w:t>
            </w:r>
            <w:r>
              <w:rPr>
                <w:b/>
                <w:u w:val="single"/>
              </w:rPr>
              <w:t>Kelly DL</w:t>
            </w:r>
            <w:r>
              <w:t>'], Peripheral oxytocin and vasopressin are associated with clinical symptom severity and cognitive functioning in midlife women with chronic schizophrenia, May-2018, 29-Sep-2017, Schizophrenia Resea</w:t>
            </w:r>
            <w:r>
              <w:t>rch, 195:409-411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28643049</w:t>
              </w:r>
            </w:hyperlink>
            <w:r>
              <w:t xml:space="preserve"> ['Patchan K', 'Vyas G', 'Hackman AL', 'Mackowick M', 'Richardson CM', 'Love RC', 'Wonodi I', 'Sayer MA', 'Glassman M', 'Feldman S', '</w:t>
            </w:r>
            <w:r>
              <w:rPr>
                <w:b/>
                <w:u w:val="single"/>
              </w:rPr>
              <w:t>Kelly DL</w:t>
            </w:r>
            <w:r>
              <w:t>'], Clozapine in Reducing</w:t>
            </w:r>
            <w:r>
              <w:t xml:space="preserve"> Aggression and Violence in Forensic Populations, Mar-2018, The Psychiatric Quarterly, 89(1):157-168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29074356</w:t>
              </w:r>
            </w:hyperlink>
            <w:r>
              <w:t xml:space="preserve"> ['</w:t>
            </w:r>
            <w:r>
              <w:rPr>
                <w:b/>
                <w:u w:val="single"/>
              </w:rPr>
              <w:t>Kelly DL</w:t>
            </w:r>
            <w:r>
              <w:t xml:space="preserve">', 'Demyanovich HK', 'Eaton WW', 'Cascella N', 'Jackson J', 'Fasano A', </w:t>
            </w:r>
            <w:r>
              <w:t>'Carpenter WT'], Anti gliadin antibodies (AGA IgG) related to peripheral inflammation in schizophrenia, Mar-2018, 23-Oct-2017, Brain, Behavior, and Immunity, 69:57-59</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29308452</w:t>
              </w:r>
            </w:hyperlink>
            <w:r>
              <w:t xml:space="preserve"> ['Winkler TE', '</w:t>
            </w:r>
            <w:r>
              <w:t>Stevenson FO', 'Kim E', 'Kang M', 'Payne GF', '</w:t>
            </w:r>
            <w:r>
              <w:rPr>
                <w:b/>
                <w:u w:val="single"/>
              </w:rPr>
              <w:t>Kelly DL</w:t>
            </w:r>
            <w:r>
              <w:t>', 'Ghodssi R'], The Role of Microsystems Integration Towards Point-of-Care Clozapine Treatment Monitoring in Schizophrenia, Mar-2018, 13-Dec-2017, Ieee Sensors Letters, 2(1):5500304</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29032704</w:t>
              </w:r>
            </w:hyperlink>
            <w:r>
              <w:t xml:space="preserve"> ['</w:t>
            </w:r>
            <w:r>
              <w:rPr>
                <w:b/>
                <w:u w:val="single"/>
              </w:rPr>
              <w:t>Kelly DL</w:t>
            </w:r>
            <w:r>
              <w:t>', 'Freudenreich O', 'Sayer MA', 'Love RC'], Addressing Barriers to Clozapine Underutilization: A National Effort, 1-Feb-2018, 16-Oct-2017, Psychiatric Services (Washington, D.c.), 69(2):224-</w:t>
            </w:r>
            <w:r>
              <w:t>227</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26218235</w:t>
              </w:r>
            </w:hyperlink>
            <w:r>
              <w:t xml:space="preserve"> ['</w:t>
            </w:r>
            <w:r>
              <w:rPr>
                <w:b/>
                <w:u w:val="single"/>
              </w:rPr>
              <w:t>Kelly DL</w:t>
            </w:r>
            <w:r>
              <w:t>', 'Ben-Yoav H', 'Payne GF', 'Winkler TE', 'Chocron SE', 'Kim E', 'Kitchen C', 'Stock V', 'Vyas G', 'Love RC', 'Wehring HJ', 'Sullivan KM', 'Feldman S', 'Liu F', 'McMaho</w:t>
            </w:r>
            <w:r>
              <w:t>n RP', 'Ghodssi R'], Blood Draw Barriers for Treatment with Clozapine and Development of a Point-of-Care Monitoring Device, 2018, 28-Jul-2015, Clinical Schizophrenia &amp; Related Psychoses, 12(1):23-30</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30801048</w:t>
              </w:r>
            </w:hyperlink>
            <w:r>
              <w:t xml:space="preserve"> ['Glassman M', 'Wehring HJ', 'Pocivavsek A', 'Sullivan KM', 'Rowland LM', 'McMahon RP', 'Chiappelli J', 'Liu F', '</w:t>
            </w:r>
            <w:r>
              <w:rPr>
                <w:b/>
                <w:u w:val="single"/>
              </w:rPr>
              <w:t>Kelly DL</w:t>
            </w:r>
            <w:r>
              <w:t>'], Peripheral Cortisol and Inflammatory Response to a Psychosocial</w:t>
            </w:r>
            <w:r>
              <w:t xml:space="preserve"> Stressor in People with Schizophrenia, 2018, 23-May-2018, Journal of Neuropsychiatry (Foster City, Calif.), 2(2):4</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28945963</w:t>
              </w:r>
            </w:hyperlink>
            <w:r>
              <w:t xml:space="preserve"> ['Temoçin Z', 'Kim E', 'Li J', 'Panzella L', 'Alfieri ML', 'Napolit</w:t>
            </w:r>
            <w:r>
              <w:t>ano A', '</w:t>
            </w:r>
            <w:r>
              <w:rPr>
                <w:b/>
                <w:u w:val="single"/>
              </w:rPr>
              <w:t>Kelly DL</w:t>
            </w:r>
            <w:r>
              <w:t>', 'Bentley WE', 'Payne GF'], The Analgesic Acetaminophen and the Antipsychotic Clozapine Can Each Redox-Cycle with Melanin, 20-Dec-2017, 9-Oct-2017, Acs Chemical Neuroscience, 8(12):2766-2777</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29045017</w:t>
              </w:r>
            </w:hyperlink>
            <w:r>
              <w:t xml:space="preserve"> ['Liu Y', 'Li J', 'Tschirhart T', 'Terrell JL', 'Kim E', 'Tsao CY', '</w:t>
            </w:r>
            <w:r>
              <w:rPr>
                <w:b/>
                <w:u w:val="single"/>
              </w:rPr>
              <w:t>Kelly DL</w:t>
            </w:r>
            <w:r>
              <w:t xml:space="preserve">', 'Bentley WE', 'Payne GF'], Connecting Biology to Electronics: Molecular Communication via Redox Modality, Dec-2017, 18-Oct-2017, Advanced Healthcare </w:t>
            </w:r>
            <w:r>
              <w:t>Materials, 6(24)</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28412661</w:t>
              </w:r>
            </w:hyperlink>
            <w:r>
              <w:t xml:space="preserve"> ['Kang M', 'Kim E', 'Winkler TE', 'Banis G', 'Liu Y', 'Kitchen CA', '</w:t>
            </w:r>
            <w:r>
              <w:rPr>
                <w:b/>
                <w:u w:val="single"/>
              </w:rPr>
              <w:t>Kelly DL</w:t>
            </w:r>
            <w:r>
              <w:t>', 'Ghodssi R', 'Payne GF'], Reliable clinical serum analysis with reusable electrochemic</w:t>
            </w:r>
            <w:r>
              <w:t xml:space="preserve">al sensor: Toward point-of-care measurement of the antipsychotic </w:t>
            </w:r>
            <w:r>
              <w:lastRenderedPageBreak/>
              <w:t>medication clozapine, 15-Sep-2017, 12-Apr-2017, Biosensors &amp; Bioelectronics, 95:55-59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lastRenderedPageBreak/>
              <w:t>58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27678498</w:t>
              </w:r>
            </w:hyperlink>
            <w:r>
              <w:t xml:space="preserve"> ['Norman SM', 'Sullivan KM', 'Li</w:t>
            </w:r>
            <w:r>
              <w:t>u F', 'DiPaula BA', 'Jose PA', 'Kitchen CA', 'Feldman SM', '</w:t>
            </w:r>
            <w:r>
              <w:rPr>
                <w:b/>
                <w:u w:val="single"/>
              </w:rPr>
              <w:t>Kelly DL</w:t>
            </w:r>
            <w:r>
              <w:t>'], Blood Pressure and Heart Rate Changes During Clozapine Treatment, Sep-2017, The Psychiatric Quarterly, 88(3):545-552</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287</w:t>
              </w:r>
              <w:r>
                <w:rPr>
                  <w:color w:val="0000FF" w:themeColor="hyperlink"/>
                  <w:u w:val="single"/>
                </w:rPr>
                <w:t>63030</w:t>
              </w:r>
            </w:hyperlink>
            <w:r>
              <w:t xml:space="preserve"> ['Banis GE', 'Winkler T', 'Barton P', 'Chocron SE', 'Kim E', '</w:t>
            </w:r>
            <w:r>
              <w:rPr>
                <w:b/>
                <w:u w:val="single"/>
              </w:rPr>
              <w:t>Kelly DL</w:t>
            </w:r>
            <w:r>
              <w:t>', 'Payne GF', 'Ben-Yoav H', 'Ghodssi R'], The Binding Effect of Proteins on Medications and Its Impact on Electrochemical Sensing: Antipsychotic Clozapine as a Case Study, 1-Aug-2</w:t>
            </w:r>
            <w:r>
              <w:t>017, 1-Aug-2017, Pharmaceuticals (Basel, Switzerland), 10(3):69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28082139</w:t>
              </w:r>
            </w:hyperlink>
            <w:r>
              <w:t xml:space="preserve"> ['Shovestul BJ', 'Glassman M', 'Rowland LM', 'McMahon RP', 'Liu F', '</w:t>
            </w:r>
            <w:r>
              <w:rPr>
                <w:b/>
                <w:u w:val="single"/>
              </w:rPr>
              <w:t>Kelly DL</w:t>
            </w:r>
            <w:r>
              <w:t>'], Pilot study examining the relationship</w:t>
            </w:r>
            <w:r>
              <w:t xml:space="preserve"> of childhood trauma, perceived stress, and medication use to serum kynurenic acid and kynurenine levels in schizophrenia, Jul-2017, 9-Jan-2017, Schizophrenia Research, 185:200-201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28729810</w:t>
              </w:r>
            </w:hyperlink>
            <w:r>
              <w:t xml:space="preserve"> ['</w:t>
            </w:r>
            <w:r>
              <w:t>Winkler TE', 'Dietrich R', 'Kim E', 'Ben-Yoav H', '</w:t>
            </w:r>
            <w:r>
              <w:rPr>
                <w:b/>
                <w:u w:val="single"/>
              </w:rPr>
              <w:t>Kelly DL</w:t>
            </w:r>
            <w:r>
              <w:t>', 'Payne GF', 'Ghodssi R'], The interplay of electrode- and bio-materials in a redox-cycling-based clozapine sensor, Jun-2017, 13-Apr-2017, Electrochemistry Communications, 79:33-36</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28460529</w:t>
              </w:r>
            </w:hyperlink>
            <w:r>
              <w:t xml:space="preserve"> ['Winkler TE', 'Lederer SL', 'Kim E', 'Ben-Yoav H', '</w:t>
            </w:r>
            <w:r>
              <w:rPr>
                <w:b/>
                <w:u w:val="single"/>
              </w:rPr>
              <w:t>Kelly DL</w:t>
            </w:r>
            <w:r>
              <w:t>', 'Payne GF', 'Ghodssi R'], Molecular processes in an electrochemical clozapine sensor, 1-May-2017, 1-May-2017, Biointerphases,</w:t>
            </w:r>
            <w:r>
              <w:t xml:space="preserve"> 12(2):02B401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27858591</w:t>
              </w:r>
            </w:hyperlink>
            <w:r>
              <w:t xml:space="preserve"> ['Kowalczyk WJ', 'Wehring HJ', 'Burton G', 'Raley H', 'Feldman S', 'Heishman SJ', '</w:t>
            </w:r>
            <w:r>
              <w:rPr>
                <w:b/>
                <w:u w:val="single"/>
              </w:rPr>
              <w:t>Kelly DL</w:t>
            </w:r>
            <w:r>
              <w:t>'], Predictors of the Perception of Smoking Health Risks in Smokers With or Wi</w:t>
            </w:r>
            <w:r>
              <w:t>thout Schizophrenia, Mar-2017, 18-Nov-2016, Journal of Dual Diagnosis, 13(1):29-35</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28166471</w:t>
              </w:r>
            </w:hyperlink>
            <w:r>
              <w:t xml:space="preserve"> ['Wehring HJ', 'Heishman SJ', 'McMahon RP', 'Liu F', 'Feldman S', 'Raley H', 'Weiner E', '</w:t>
            </w:r>
            <w:r>
              <w:rPr>
                <w:b/>
                <w:u w:val="single"/>
              </w:rPr>
              <w:t>Kelly DL</w:t>
            </w:r>
            <w:r>
              <w:t>']</w:t>
            </w:r>
            <w:r>
              <w:t>, Antipsychotic Treatment and Tobacco Craving in People With Schizophrenia, Mar-2017, Journal of Dual Diagnosis, 13(1):36-42</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28035805</w:t>
              </w:r>
            </w:hyperlink>
            <w:r>
              <w:t xml:space="preserve"> ['Kim E', 'Winkler TE', 'Kitchen C', 'Kang M', 'Banis G', </w:t>
            </w:r>
            <w:r>
              <w:t>'Bentley WE', '</w:t>
            </w:r>
            <w:r>
              <w:rPr>
                <w:b/>
                <w:u w:val="single"/>
              </w:rPr>
              <w:t>Kelly DL</w:t>
            </w:r>
            <w:r>
              <w:t>', 'Ghodssi R', 'Payne GF'], Redox Probing for Chemical Information of Oxidative Stress, 7-Feb-2017, 12-Jan-2017, Analytical Chemistry, 89(3):1583-1592</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27919523</w:t>
              </w:r>
            </w:hyperlink>
            <w:r>
              <w:t xml:space="preserve"> ['Xiang </w:t>
            </w:r>
            <w:r>
              <w:t>YQ', 'Zheng W', 'Wang SB', 'Yang XH', 'Cai DB', 'Ng CH', 'Ungvari GS', '</w:t>
            </w:r>
            <w:r>
              <w:rPr>
                <w:b/>
                <w:u w:val="single"/>
              </w:rPr>
              <w:t>Kelly DL</w:t>
            </w:r>
            <w:r>
              <w:t>', 'Xu WY', 'Xiang YT'], Adjunctive minocycline for schizophrenia: A meta-analysis of randomized controlled trials, Jan-2017, 2-Dec-2016, European Neuropsychopharmacology : the</w:t>
            </w:r>
            <w:r>
              <w:t xml:space="preserve"> Journal of the European College of Neuropsychopharmacology, 27(1):8-18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28674504</w:t>
              </w:r>
            </w:hyperlink>
            <w:r>
              <w:t xml:space="preserve"> ['Rowland LM', 'Demyanovich HK', 'Wijtenburg SA', 'Eaton WW', 'Rodriguez K', 'Gaston F', 'Cihakova D', 'Talor M</w:t>
            </w:r>
            <w:r>
              <w:t>V', 'Liu F', 'McMahon RR', 'Hong LE', '</w:t>
            </w:r>
            <w:r>
              <w:rPr>
                <w:b/>
                <w:u w:val="single"/>
              </w:rPr>
              <w:t>Kelly DL</w:t>
            </w:r>
            <w:r>
              <w:t>'], Antigliadin Antibodies (AGA IgG) Are Related to Neurochemistry in Schizophrenia, 2017, 19-Jun-2017, Frontiers in Psychiatry, 8:104</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27736047</w:t>
              </w:r>
            </w:hyperlink>
            <w:r>
              <w:t xml:space="preserve"> [</w:t>
            </w:r>
            <w:r>
              <w:t>'Richardson CM', 'Davis EA', 'Vyas GR', 'DiPaula BA', 'McMahon RP', '</w:t>
            </w:r>
            <w:r>
              <w:rPr>
                <w:b/>
                <w:u w:val="single"/>
              </w:rPr>
              <w:t>Kelly DL</w:t>
            </w:r>
            <w:r>
              <w:t>'], Evaluation of the Safety of Clozapine Use in Patients With Benign Neutropenia, Nov-2016, The Journal of Clinical Psychiatry, 77(11):e1454-e1459</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27359171</w:t>
              </w:r>
            </w:hyperlink>
            <w:r>
              <w:t xml:space="preserve"> ['Okusaga O', 'Fuchs D', 'Reeves G', 'Giegling I', 'Hartmann AM', 'Konte B', 'Friedl M', 'Groer M', 'Cook TB', 'Stearns-Yoder KA', 'Pandey JP', '</w:t>
            </w:r>
            <w:r>
              <w:rPr>
                <w:b/>
                <w:u w:val="single"/>
              </w:rPr>
              <w:t>Kelly DL</w:t>
            </w:r>
            <w:r>
              <w:t>', 'Hoisington AJ', 'Lowry CA', 'Eat</w:t>
            </w:r>
            <w:r>
              <w:t>on WW', 'Brenner LA', 'Rujescu D', 'Postolache TT'], Kynurenine and Tryptophan Levels in Patients With Schizophrenia and Elevated Antigliadin Immunoglobulin G Antibodies, Oct-2016, Psychosomatic Medicine, 78(8):931-939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27616350</w:t>
              </w:r>
            </w:hyperlink>
            <w:r>
              <w:t xml:space="preserve"> ['Kim E', 'Liu Y', 'Ben-Yoav H', 'Winkler TE', 'Yan K', 'Shi X', 'Shen J', '</w:t>
            </w:r>
            <w:r>
              <w:rPr>
                <w:b/>
                <w:u w:val="single"/>
              </w:rPr>
              <w:t>Kelly DL</w:t>
            </w:r>
            <w:r>
              <w:t>', 'Ghodssi R', 'Bentley WE', 'Payne GF'], Fusing Sensor Paradigms to Acquire Chemical Information: An In</w:t>
            </w:r>
            <w:r>
              <w:t>tegrative Role for Smart Biopolymeric Hydrogels, Oct-2016, 12-Sep-2016, Advanced Healthcare Materials, 5(20):2595-2616</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27835727</w:t>
              </w:r>
            </w:hyperlink>
            <w:r>
              <w:t xml:space="preserve"> ['Koola MM', '</w:t>
            </w:r>
            <w:r>
              <w:rPr>
                <w:b/>
                <w:u w:val="single"/>
              </w:rPr>
              <w:t>Kelly DL</w:t>
            </w:r>
            <w:r>
              <w:t>', 'McMahon RP', 'Boggs DL', 'Liu F', 'Gor</w:t>
            </w:r>
            <w:r>
              <w:t>elick DA'], Psychoactive Substance Use by Adults With Schizophrenia Before and During Cannabis Withdrawal, 1-Sep-2016, 1-Sep-2016, The Primary Care Companion for Cns Disorders, 18(5):10.4088/PCC.16l01959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26941836</w:t>
              </w:r>
            </w:hyperlink>
            <w:r>
              <w:t xml:space="preserve"> ['</w:t>
            </w:r>
            <w:r>
              <w:rPr>
                <w:b/>
                <w:u w:val="single"/>
              </w:rPr>
              <w:t>Kelly DL</w:t>
            </w:r>
            <w:r>
              <w:t xml:space="preserve">', 'Rowland LM', 'Patchan KM', 'Sullivan K', 'Earl A', 'Raley H', 'Liu F', 'Feldman S', 'McMahon RP'], Schizophrenia clinical symptom differences in women vs. men with and without a history of childhood physical abuse, 2016, </w:t>
            </w:r>
            <w:r>
              <w:t>3-Mar-2016, Child and Adolescent Psychiatry and Mental Health, 10:5</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27957319</w:t>
              </w:r>
            </w:hyperlink>
            <w:r>
              <w:t xml:space="preserve"> ['Fiorentino M', 'Sapone A', 'Senger S', 'Camhi SS', 'Kadzielski SM', 'Buie TM', '</w:t>
            </w:r>
            <w:r>
              <w:rPr>
                <w:b/>
                <w:u w:val="single"/>
              </w:rPr>
              <w:t>Kelly DL</w:t>
            </w:r>
            <w:r>
              <w:t xml:space="preserve">', 'Cascella N', 'Fasano </w:t>
            </w:r>
            <w:r>
              <w:t>A'], Blood-brain barrier and intestinal epithelial barrier alterations in autism spectrum disorders, 2016, 29-Nov-2016, Molecular Autism, 7:49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26554366</w:t>
              </w:r>
            </w:hyperlink>
            <w:r>
              <w:t xml:space="preserve"> ['Patchan KM', 'Richardson C', 'Vyas G',</w:t>
            </w:r>
            <w:r>
              <w:t xml:space="preserve"> '</w:t>
            </w:r>
            <w:r>
              <w:rPr>
                <w:b/>
                <w:u w:val="single"/>
              </w:rPr>
              <w:t>Kelly DL</w:t>
            </w:r>
            <w:r>
              <w:t>'], The risk of suicide after clozapine discontinuation: Cause for concern, Nov-2015, Annals of Clinical Psychiatry : Official Journal of the American Academy of Clinical Psychiatrists, 27(4):253-6</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26255567</w:t>
              </w:r>
            </w:hyperlink>
            <w:r>
              <w:t xml:space="preserve"> ['Koola MM', 'Sullivan KM', 'Earl AK', 'Feldman SM', 'Richardson C', 'Vyas GR', 'Wehring HJ', '</w:t>
            </w:r>
            <w:r>
              <w:rPr>
                <w:b/>
                <w:u w:val="single"/>
              </w:rPr>
              <w:t>Kelly DL</w:t>
            </w:r>
            <w:r>
              <w:t>'], Undiagnosed Lyme disease in adults with schizophrenia, Oct-2015, Schizophrenia Research, 168(1-2):579-80</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26130205</w:t>
              </w:r>
            </w:hyperlink>
            <w:r>
              <w:t xml:space="preserve"> ['Eaton WW', 'Chen LY', 'Dohan FC Jr', '</w:t>
            </w:r>
            <w:r>
              <w:rPr>
                <w:b/>
                <w:u w:val="single"/>
              </w:rPr>
              <w:t>Kelly DL</w:t>
            </w:r>
            <w:r>
              <w:t>', 'Cascella N'], Response to Dell'Osso and Elli, Jul-2015, The American Journal of Psychiatry, 172(7):686</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25377170</w:t>
              </w:r>
            </w:hyperlink>
            <w:r>
              <w:t xml:space="preserve"> ['Evins AE', 'Hong LE', '</w:t>
            </w:r>
            <w:r>
              <w:rPr>
                <w:b/>
                <w:u w:val="single"/>
              </w:rPr>
              <w:t>Kelly DL</w:t>
            </w:r>
            <w:r>
              <w:t xml:space="preserve">'], T. Kishi and N. Iwata: Varenicline for smoking cessation in people with schizophrenia: systematic review meta-analysis, Apr-2015, 8-Nov-2014, European Archives of Psychiatry and Clinical </w:t>
            </w:r>
            <w:r>
              <w:lastRenderedPageBreak/>
              <w:t>Neuros</w:t>
            </w:r>
            <w:r>
              <w:t>cience, 265(3):269-70</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lastRenderedPageBreak/>
              <w:t>78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25727533</w:t>
              </w:r>
            </w:hyperlink>
            <w:r>
              <w:t xml:space="preserve"> ['Eaton WW', 'Chen LY', 'Dohan FC Jr', '</w:t>
            </w:r>
            <w:r>
              <w:rPr>
                <w:b/>
                <w:u w:val="single"/>
              </w:rPr>
              <w:t>Kelly DL</w:t>
            </w:r>
            <w:r>
              <w:t xml:space="preserve">', 'Cascella N'], Improvement in psychotic symptoms after a gluten-free diet in a boy with complex autoimmune </w:t>
            </w:r>
            <w:r>
              <w:t>illness, 1-Mar-2015, The American Journal of Psychiatry, 172(3):219-21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25467541</w:t>
              </w:r>
            </w:hyperlink>
            <w:r>
              <w:t xml:space="preserve"> ['Fischer BA', 'McMahon RP', '</w:t>
            </w:r>
            <w:r>
              <w:rPr>
                <w:b/>
                <w:u w:val="single"/>
              </w:rPr>
              <w:t>Kelly DL</w:t>
            </w:r>
            <w:r>
              <w:t xml:space="preserve">', 'Wehring HJ', 'Meyer WA', 'Feldman S', 'Carpenter WT', 'Gorelick DA'], </w:t>
            </w:r>
            <w:r>
              <w:t>Risk-taking in schizophrenia and controls with and without cannabis dependence, Feb-2015, 22-Nov-2014, Schizophrenia Research, 161(2-3):471-7</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25789880</w:t>
              </w:r>
            </w:hyperlink>
            <w:r>
              <w:t xml:space="preserve"> ['Chocron SE', 'Weisberger BM', 'Ben-Yoav</w:t>
            </w:r>
            <w:r>
              <w:t xml:space="preserve"> H', 'Winkler TE', 'Kim E', '</w:t>
            </w:r>
            <w:r>
              <w:rPr>
                <w:b/>
                <w:u w:val="single"/>
              </w:rPr>
              <w:t>Kelly DL</w:t>
            </w:r>
            <w:r>
              <w:t>', 'Payne GF', 'Ghodssi R'], Multidimensional mapping method using an arrayed sensing system for cross-reactivity screening, 2015, 19-Mar-2015, Plos One, 10(3):e0116310</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25383917</w:t>
              </w:r>
            </w:hyperlink>
            <w:r>
              <w:t xml:space="preserve"> ['Winkler TE', 'Ben-Yoav H', 'Chocron SE', 'Kim E', '</w:t>
            </w:r>
            <w:r>
              <w:rPr>
                <w:b/>
                <w:u w:val="single"/>
              </w:rPr>
              <w:t>Kelly DL</w:t>
            </w:r>
            <w:r>
              <w:t xml:space="preserve">', 'Payne GF', 'Ghodssi R'], Electrochemical study of the catechol-modified chitosan system for clozapine treatment monitoring, 9-Dec-2014, 24-Nov-2014, Langmuir : the Acs </w:t>
            </w:r>
            <w:r>
              <w:t>Journal of Surfaces and Colloids, 30(48):14686-93</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25311778</w:t>
              </w:r>
            </w:hyperlink>
            <w:r>
              <w:t xml:space="preserve"> ['Jackson J', 'Eaton W', 'Cascella N', 'Fasano A', 'Santora D', 'Sullivan K', 'Feldman S', 'Raley H', 'McMahon RP', 'Carpenter WT Jr'</w:t>
            </w:r>
            <w:r>
              <w:t>, 'Demyanovich H', '</w:t>
            </w:r>
            <w:r>
              <w:rPr>
                <w:b/>
                <w:u w:val="single"/>
              </w:rPr>
              <w:t>Kelly DL</w:t>
            </w:r>
            <w:r>
              <w:t>'], Gluten sensitivity and relationship to psychiatric symptoms in people with schizophrenia, Nov-2014, 11-Oct-2014, Schizophrenia Research, 159(2-3):539-42</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2518735</w:t>
              </w:r>
              <w:r>
                <w:rPr>
                  <w:color w:val="0000FF" w:themeColor="hyperlink"/>
                  <w:u w:val="single"/>
                </w:rPr>
                <w:t>3</w:t>
              </w:r>
            </w:hyperlink>
            <w:r>
              <w:t xml:space="preserve"> ['Goldstein JI', 'Jarskog LF', 'Hilliard C', 'Alfirevic A', 'Duncan L', 'Fourches D', 'Huang H', 'Lek M', 'Neale BM', 'Ripke S', 'Shianna K', 'Szatkiewicz JP', 'Tropsha A', 'van den Oord EJ', 'Cascorbi I', 'Dettling M', 'Gazit E', 'Goff DC', 'Holden AL',</w:t>
            </w:r>
            <w:r>
              <w:t xml:space="preserve"> '</w:t>
            </w:r>
            <w:r>
              <w:rPr>
                <w:b/>
                <w:u w:val="single"/>
              </w:rPr>
              <w:t>Kelly DL</w:t>
            </w:r>
            <w:r>
              <w:t>', 'Malhotra AK', 'Nielsen J', 'Pirmohamed M', 'Rujescu D', 'Werge T', 'Levy DL', 'Josiassen RC', 'Kennedy JL', 'Lieberman JA', 'Daly MJ', 'Sullivan PF'], Clozapine-induced agranulocytosis is associated with rare HLA-DQB1 and HLA-B alleles, 4-Sep</w:t>
            </w:r>
            <w:r>
              <w:t>-2014, 4-Sep-2014, Nature Communications, 5:4757</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24996068</w:t>
              </w:r>
            </w:hyperlink>
            <w:r>
              <w:t xml:space="preserve"> ['Yu M', 'Hassan HE', 'Ibrahim A', 'Bauer KS', '</w:t>
            </w:r>
            <w:r>
              <w:rPr>
                <w:b/>
                <w:u w:val="single"/>
              </w:rPr>
              <w:t>Kelly DL</w:t>
            </w:r>
            <w:r>
              <w:t>', 'Wang JB'], Simultaneous determination of L-tetrahydropalmatine and cocaine</w:t>
            </w:r>
            <w:r>
              <w:t xml:space="preserve"> in human plasma by simple UPLC-FLD method: application in clinical studies, 15-Aug-2014, 20-Jun-2014, Journal of Chromatography. B, Analytical Technologies in the Biomedical and Life Sciences, 965:39-44</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24320960</w:t>
              </w:r>
            </w:hyperlink>
            <w:r>
              <w:t xml:space="preserve"> ['Warren KR', 'Postolache TT', 'Groer ME', 'Pinjari O', '</w:t>
            </w:r>
            <w:r>
              <w:rPr>
                <w:b/>
                <w:u w:val="single"/>
              </w:rPr>
              <w:t>Kelly DL</w:t>
            </w:r>
            <w:r>
              <w:t>', 'Reynolds MA'], Role of chronic stress and depression in periodontal diseases, Feb-2014, Periodontology, 64(1):127-38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24333005</w:t>
              </w:r>
            </w:hyperlink>
            <w:r>
              <w:t xml:space="preserve"> ['Koola MM', 'Gorelick DA', 'McMahon RP', 'Liu F', 'Huestis MA', 'Linthicum J', 'Feldman SM', 'Warren KR', 'Wehring HJ', '</w:t>
            </w:r>
            <w:r>
              <w:rPr>
                <w:b/>
                <w:u w:val="single"/>
              </w:rPr>
              <w:t>Kelly DL</w:t>
            </w:r>
            <w:r>
              <w:t>'], Psychiatric symptom differences in people with schizoph</w:t>
            </w:r>
            <w:r>
              <w:t>renia associated with substantial lifetime substance use but no current substance use disorder, Jan-2014, 12-Dec-2013, Schizophrenia Research, 152(1):315-6</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23969281</w:t>
              </w:r>
            </w:hyperlink>
            <w:r>
              <w:t xml:space="preserve"> ['Koola MM', 'Boggs DL', '</w:t>
            </w:r>
            <w:r>
              <w:rPr>
                <w:b/>
                <w:u w:val="single"/>
              </w:rPr>
              <w:t>K</w:t>
            </w:r>
            <w:r>
              <w:rPr>
                <w:b/>
                <w:u w:val="single"/>
              </w:rPr>
              <w:t>elly DL</w:t>
            </w:r>
            <w:r>
              <w:t>', 'Liu F', 'Linthicum JA', 'Turner HE', 'McMahon RP', 'Gorelick DA'], Relief of cannabis withdrawal symptoms and cannabis quitting strategies in people with schizophrenia, 30-Oct-2013, 20-Aug-2013, Psychiatry Research, 209(3):273-8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23952899</w:t>
              </w:r>
            </w:hyperlink>
            <w:r>
              <w:t xml:space="preserve"> ['Gorelick DA', 'Goodwin RS', 'Schwilke E', 'Schroeder JR', 'Schwope DM', '</w:t>
            </w:r>
            <w:r>
              <w:rPr>
                <w:b/>
                <w:u w:val="single"/>
              </w:rPr>
              <w:t>Kelly DL</w:t>
            </w:r>
            <w:r>
              <w:t>', 'Ortemann-Renon C', 'Bonnet D', 'Huestis MA'], Around-the-clock oral THC effects on sleep in male chron</w:t>
            </w:r>
            <w:r>
              <w:t>ic daily cannabis smokers, Oct-2013, The American Journal On Addictions, 22(5):510-4</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23282016</w:t>
              </w:r>
            </w:hyperlink>
            <w:r>
              <w:t xml:space="preserve"> ['Okusaga O', 'Yolken RH', 'Langenberg P', 'Sleemi A', '</w:t>
            </w:r>
            <w:r>
              <w:rPr>
                <w:b/>
                <w:u w:val="single"/>
              </w:rPr>
              <w:t>Kelly DL</w:t>
            </w:r>
            <w:r>
              <w:t>', 'Vaswani D', 'Giegling I', 'Har</w:t>
            </w:r>
            <w:r>
              <w:t>tmann AM', 'Konte B', 'Friedl M', 'Mohyuddin F', 'Groer MW', 'Rujescu D', 'Postolache TT'], Elevated gliadin antibody levels in individuals with schizophrenia, Sep-2013, 3-Jan-2013, The World Journal of Biological Psychiatry : the Official Journal of the W</w:t>
            </w:r>
            <w:r>
              <w:t>orld Federation of Societies of Biological Psychiatry, 14(7):509-15</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90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22516148</w:t>
              </w:r>
            </w:hyperlink>
            <w:r>
              <w:t xml:space="preserve"> ['Cascella NG', 'Santora D', 'Gregory P', '</w:t>
            </w:r>
            <w:r>
              <w:rPr>
                <w:b/>
                <w:u w:val="single"/>
              </w:rPr>
              <w:t>Kelly DL</w:t>
            </w:r>
            <w:r>
              <w:t>', 'Fasano A', 'Eaton WW'], Increased prevalence of transglutami</w:t>
            </w:r>
            <w:r>
              <w:t>nase 6 antibodies in sera from schizophrenia patients, Jul-2013, 19-Apr-2012, Schizophrenia Bulletin, 39(4):867-71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91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23151612</w:t>
              </w:r>
            </w:hyperlink>
            <w:r>
              <w:t xml:space="preserve"> ['Keller WR', 'Kum LM', 'Wehring HJ', 'Koola MM', 'Buchanan RW', '</w:t>
            </w:r>
            <w:r>
              <w:rPr>
                <w:b/>
                <w:u w:val="single"/>
              </w:rPr>
              <w:t>Ke</w:t>
            </w:r>
            <w:r>
              <w:rPr>
                <w:b/>
                <w:u w:val="single"/>
              </w:rPr>
              <w:t>lly DL</w:t>
            </w:r>
            <w:r>
              <w:t>'], A review of anti-inflammatory agents for symptoms of schizophrenia, Apr-2013, 13-Nov-2012, Journal of Psychopharmacology (Oxford, England), 27(4):337-42</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92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23538982</w:t>
              </w:r>
            </w:hyperlink>
            <w:r>
              <w:t xml:space="preserve"> ['Koola MM', 'Qualls</w:t>
            </w:r>
            <w:r>
              <w:t xml:space="preserve"> C', '</w:t>
            </w:r>
            <w:r>
              <w:rPr>
                <w:b/>
                <w:u w:val="single"/>
              </w:rPr>
              <w:t>Kelly DL</w:t>
            </w:r>
            <w:r>
              <w:t>', 'Skelton K', 'Bradley B', 'Amar R', 'Duncan EJ'], Prevalence of childhood physical and sexual abuse in veterans with psychiatric diagnoses, Apr-2013, The Journal of Nervous and Mental Disease, 201(4):348-52</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93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23074216</w:t>
              </w:r>
            </w:hyperlink>
            <w:r>
              <w:t xml:space="preserve"> ['Gorelick DA', 'Goodwin RS', 'Schwilke E', 'Schwope DM', 'Darwin WD', '</w:t>
            </w:r>
            <w:r>
              <w:rPr>
                <w:b/>
                <w:u w:val="single"/>
              </w:rPr>
              <w:t>Kelly DL</w:t>
            </w:r>
            <w:r>
              <w:t>', 'McMahon RP', 'Liu F', 'Ortemann-Renon C', 'Bonnet D', 'Huestis MA'], Tolerance to effects of high-dose oral δ9-tetrahydrocannabinol</w:t>
            </w:r>
            <w:r>
              <w:t xml:space="preserve"> and plasma cannabinoid concentrations in male daily cannabis smokers, Feb-2013, 16-Oct-2012, Journal of Analytical Toxicology, 37(1):11-6</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94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23146560</w:t>
              </w:r>
            </w:hyperlink>
            <w:r>
              <w:t xml:space="preserve"> ['Boggs DL', '</w:t>
            </w:r>
            <w:r>
              <w:rPr>
                <w:b/>
                <w:u w:val="single"/>
              </w:rPr>
              <w:t>Kelly DL</w:t>
            </w:r>
            <w:r>
              <w:t>', 'Liu F', 'Linthicum</w:t>
            </w:r>
            <w:r>
              <w:t xml:space="preserve"> JA', 'Turner H', 'Schroeder JR', 'McMahon RP', 'Gorelick DA'], </w:t>
            </w:r>
            <w:r>
              <w:lastRenderedPageBreak/>
              <w:t>Cannabis withdrawal in chronic cannabis users with schizophrenia, Feb-2013, 10-Nov-2012, Journal of Psychiatric Research, 47(2):240-5</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lastRenderedPageBreak/>
              <w:t>95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22464363</w:t>
              </w:r>
            </w:hyperlink>
            <w:r>
              <w:t xml:space="preserve"> ['Karschner EL', 'Schwope DM', 'Schwilke EW', 'Goodwin RS', '</w:t>
            </w:r>
            <w:r>
              <w:rPr>
                <w:b/>
                <w:u w:val="single"/>
              </w:rPr>
              <w:t>Kelly DL</w:t>
            </w:r>
            <w:r>
              <w:t>', 'Gorelick DA', 'Huestis MA'], Predictive model accuracy in estimating last Δ9-tetrahydrocannabinol (THC) intake from plasma and whole blood cannabinoid concentrations in</w:t>
            </w:r>
            <w:r>
              <w:t xml:space="preserve"> chronic, daily cannabis smokers administered subchronic oral THC, 1-Oct-2012, 29-Mar-2012, Drug and Alcohol Dependence, 125(3):313-9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96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22771303</w:t>
              </w:r>
            </w:hyperlink>
            <w:r>
              <w:t xml:space="preserve"> ['Jackson J', 'Eaton W', 'Cascella N', 'Fasano A'</w:t>
            </w:r>
            <w:r>
              <w:t>, 'Warfel D', 'Feldman S', 'Richardson C', 'Vyas G', 'Linthicum J', 'Santora D', 'Warren KR', 'Carpenter WT Jr', '</w:t>
            </w:r>
            <w:r>
              <w:rPr>
                <w:b/>
                <w:u w:val="single"/>
              </w:rPr>
              <w:t>Kelly DL</w:t>
            </w:r>
            <w:r>
              <w:t>'], A gluten-free diet in people with schizophrenia and anti-tissue transglutaminase or anti-gliadin antibodies, Sep-2012, 7-Jul-2012,</w:t>
            </w:r>
            <w:r>
              <w:t xml:space="preserve"> Schizophrenia Research, 140(1-3):262-3</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97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22591779</w:t>
              </w:r>
            </w:hyperlink>
            <w:r>
              <w:t xml:space="preserve"> ['Mackowick KM', 'Heishman SJ', 'Wehring HJ', 'Liu F', 'McMahon RP', '</w:t>
            </w:r>
            <w:r>
              <w:rPr>
                <w:b/>
                <w:u w:val="single"/>
              </w:rPr>
              <w:t>Kelly DL</w:t>
            </w:r>
            <w:r>
              <w:t xml:space="preserve">'], Illicit drug use in heavy smokers with and without </w:t>
            </w:r>
            <w:r>
              <w:t>schizophrenia, Aug-2012, 14-May-2012, Schizophrenia Research, 139(1-3):194-200</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98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22595870</w:t>
              </w:r>
            </w:hyperlink>
            <w:r>
              <w:t xml:space="preserve"> ['Koola MM', 'McMahon RP', 'Wehring HJ', 'Liu F', 'Mackowick KM', 'Warren KR', 'Feldman S', 'Shim JC', '</w:t>
            </w:r>
            <w:r>
              <w:t>Love RC', '</w:t>
            </w:r>
            <w:r>
              <w:rPr>
                <w:b/>
                <w:u w:val="single"/>
              </w:rPr>
              <w:t>Kelly DL</w:t>
            </w:r>
            <w:r>
              <w:t>'], Alcohol and cannabis use and mortality in people with schizophrenia and related psychotic disorders, Aug-2012, 16-May-2012, Journal of Psychiatric Research, 46(8):987-93</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99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22660581</w:t>
              </w:r>
            </w:hyperlink>
            <w:r>
              <w:t xml:space="preserve"> ['Abrams MT', 'Myers CS', 'Feldman SM', 'Boddie-Willis C', 'Park J', 'McMahon RP', '</w:t>
            </w:r>
            <w:r>
              <w:rPr>
                <w:b/>
                <w:u w:val="single"/>
              </w:rPr>
              <w:t>Kelly DL</w:t>
            </w:r>
            <w:r>
              <w:t>'], Cervical cancer screening and acute care visits among Medicaid enrollees with mental and substance use disorders, Aug-2012, Psychiatric Services (Wash</w:t>
            </w:r>
            <w:r>
              <w:t>ington, D.c.), 63(8):815-22</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100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22578720</w:t>
              </w:r>
            </w:hyperlink>
            <w:r>
              <w:t xml:space="preserve"> ['Wehring HJ', 'Liu F', 'McMahon RP', 'Mackowick KM', 'Love RC', 'Dixon L', '</w:t>
            </w:r>
            <w:r>
              <w:rPr>
                <w:b/>
                <w:u w:val="single"/>
              </w:rPr>
              <w:t>Kelly DL</w:t>
            </w:r>
            <w:r>
              <w:t>'], Clinical characteristics of heavy and non-heavy smokers with schi</w:t>
            </w:r>
            <w:r>
              <w:t>zophrenia, Jul-2012, 10-May-2012, Schizophrenia Research, 138(2-3):285-9</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101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22153944</w:t>
              </w:r>
            </w:hyperlink>
            <w:r>
              <w:t xml:space="preserve"> ['Gorelick DA', 'Levin KH', 'Copersino ML', 'Heishman SJ', 'Liu F', 'Boggs DL', '</w:t>
            </w:r>
            <w:r>
              <w:rPr>
                <w:b/>
                <w:u w:val="single"/>
              </w:rPr>
              <w:t>Kelly DL</w:t>
            </w:r>
            <w:r>
              <w:t>'], Diagnostic crite</w:t>
            </w:r>
            <w:r>
              <w:t>ria for cannabis withdrawal syndrome, 1-Jun-2012, 7-Dec-2011, Drug and Alcohol Dependence, 123(1-3):141-7</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102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21041835</w:t>
              </w:r>
            </w:hyperlink>
            <w:r>
              <w:t xml:space="preserve"> ['</w:t>
            </w:r>
            <w:r>
              <w:rPr>
                <w:b/>
                <w:u w:val="single"/>
              </w:rPr>
              <w:t>Kelly DL</w:t>
            </w:r>
            <w:r>
              <w:t xml:space="preserve">', 'Raley HG', 'Lo S', 'Wright K', 'Liu F', 'McMahon RP', </w:t>
            </w:r>
            <w:r>
              <w:t>'Moolchan ET', 'Feldman S', 'Richardson CM', 'Wehring HJ', 'Heishman SJ'], Perception of smoking risks and motivation to quit among nontreatment-seeking smokers with and without schizophrenia, May-2012, 1-Nov-2010, Schizophrenia Bulletin, 38(3):543-51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103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22377105</w:t>
              </w:r>
            </w:hyperlink>
            <w:r>
              <w:t xml:space="preserve"> ['Koola MM', 'Brown WV', 'Qualls C', 'Cuthbert B', 'Hollis JP', '</w:t>
            </w:r>
            <w:r>
              <w:rPr>
                <w:b/>
                <w:u w:val="single"/>
              </w:rPr>
              <w:t>Kelly DL</w:t>
            </w:r>
            <w:r>
              <w:t>', 'Le NA', 'Raines J', 'Duncan EJ'], Reduced arterial compliance in patients with psychiatric diagnoses, May-201</w:t>
            </w:r>
            <w:r>
              <w:t>2, 28-Feb-2012, Schizophrenia Research, 137(1-3):251-3</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104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25324612</w:t>
              </w:r>
            </w:hyperlink>
            <w:r>
              <w:t xml:space="preserve"> ['</w:t>
            </w:r>
            <w:r>
              <w:rPr>
                <w:b/>
                <w:u w:val="single"/>
              </w:rPr>
              <w:t>Kelly DL</w:t>
            </w:r>
            <w:r>
              <w:t>', 'Wehring HJ', 'Vyas G'], Current status of clozapine in the United States, Apr-2012, Shanghai Archives of Psychiat</w:t>
            </w:r>
            <w:r>
              <w:t>ry, 24(2):110-3</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105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21877216</w:t>
              </w:r>
            </w:hyperlink>
            <w:r>
              <w:t xml:space="preserve"> ['Jackson JR', 'Eaton WW', 'Cascella NG', 'Fasano A', '</w:t>
            </w:r>
            <w:r>
              <w:rPr>
                <w:b/>
                <w:u w:val="single"/>
              </w:rPr>
              <w:t>Kelly DL</w:t>
            </w:r>
            <w:r>
              <w:t>'], Neurologic and psychiatric manifestations of celiac disease and gluten sensitivity, Mar-2012, The P</w:t>
            </w:r>
            <w:r>
              <w:t>sychiatric Quarterly, 83(1):91-102</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106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22754405</w:t>
              </w:r>
            </w:hyperlink>
            <w:r>
              <w:t xml:space="preserve"> ['Koola MM', 'Wehring HJ', '</w:t>
            </w:r>
            <w:r>
              <w:rPr>
                <w:b/>
                <w:u w:val="single"/>
              </w:rPr>
              <w:t>Kelly DL</w:t>
            </w:r>
            <w:r>
              <w:t xml:space="preserve">'], The Potential Role of Long-acting Injectable Antipsychotics in People with Schizophrenia and Comorbid </w:t>
            </w:r>
            <w:r>
              <w:t>Substance Use, 2012, Journal of Dual Diagnosis, 8(1):50-61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107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21872445</w:t>
              </w:r>
            </w:hyperlink>
            <w:r>
              <w:t xml:space="preserve"> ['</w:t>
            </w:r>
            <w:r>
              <w:rPr>
                <w:b/>
                <w:u w:val="single"/>
              </w:rPr>
              <w:t>Kelly DL</w:t>
            </w:r>
            <w:r>
              <w:t>', 'Vyas G', 'Richardson CM', 'Koola M', 'McMahon RP', 'Buchanan RW', 'Wehring HJ'], Adjunct minocycline to cloza</w:t>
            </w:r>
            <w:r>
              <w:t>pine treated patients with persistent schizophrenia symptoms, Dec-2011, 26-Aug-2011, Schizophrenia Research, 133(1-3):257-8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108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22134460</w:t>
              </w:r>
            </w:hyperlink>
            <w:r>
              <w:t xml:space="preserve"> ['Koola MM', 'Fawcett JA', '</w:t>
            </w:r>
            <w:r>
              <w:rPr>
                <w:b/>
                <w:u w:val="single"/>
              </w:rPr>
              <w:t>Kelly DL</w:t>
            </w:r>
            <w:r>
              <w:t>'], Case report on the</w:t>
            </w:r>
            <w:r>
              <w:t xml:space="preserve"> management of depression in schizoaffective disorder, bipolar type focusing on lithium levels and measurement-based care, Dec-2011, The Journal of Nervous and Mental Disease, 199(12):989-90</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109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21875944</w:t>
              </w:r>
            </w:hyperlink>
            <w:r>
              <w:t xml:space="preserve"> ['Milman G', 'Schwope DM', 'Schwilke EW', 'Darwin WD', '</w:t>
            </w:r>
            <w:r>
              <w:rPr>
                <w:b/>
                <w:u w:val="single"/>
              </w:rPr>
              <w:t>Kelly DL</w:t>
            </w:r>
            <w:r>
              <w:t>', 'Goodwin RS', 'Gorelick DA', 'Huestis MA'], Oral fluid and plasma cannabinoid ratios after around-the-clock controlled oral Δ(9)-tetrahydrocannabinol administration, Nov-2011, 29-A</w:t>
            </w:r>
            <w:r>
              <w:t>ug-2011, Clinical Chemistry, 57(11):1597-606</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110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21196420</w:t>
              </w:r>
            </w:hyperlink>
            <w:r>
              <w:t xml:space="preserve"> ['Warren KR', 'Ball MP', 'Feldman S', 'Liu F', 'McMahon RP', '</w:t>
            </w:r>
            <w:r>
              <w:rPr>
                <w:b/>
                <w:u w:val="single"/>
              </w:rPr>
              <w:t>Kelly DL</w:t>
            </w:r>
            <w:r>
              <w:t>'], Exercise program adherence using a 5-kilometer (5K) event as an</w:t>
            </w:r>
            <w:r>
              <w:t xml:space="preserve"> achievable goal in people with schizophrenia, Oct-2011, 30-Dec-2010, Biological Research for Nursing, 13(4):383-90</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111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21885596</w:t>
              </w:r>
            </w:hyperlink>
            <w:r>
              <w:t xml:space="preserve"> ['</w:t>
            </w:r>
            <w:r>
              <w:rPr>
                <w:b/>
                <w:u w:val="single"/>
              </w:rPr>
              <w:t>Kelly DL</w:t>
            </w:r>
            <w:r>
              <w:t>', 'Thedford S', 'Vyas G'], A new blood-based diagnostic</w:t>
            </w:r>
            <w:r>
              <w:t xml:space="preserve"> aid for schizophrenia, Sep-2011, Psychiatric Services (Washington, D.c.), 62(9):1107</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112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21637933</w:t>
              </w:r>
            </w:hyperlink>
            <w:r>
              <w:t xml:space="preserve"> ['Milman G', 'Barnes AJ', 'Schwope DM', 'Schwilke EW', 'Goodwin RS', '</w:t>
            </w:r>
            <w:r>
              <w:rPr>
                <w:b/>
                <w:u w:val="single"/>
              </w:rPr>
              <w:t>Kelly DL</w:t>
            </w:r>
            <w:r>
              <w:t xml:space="preserve">', 'Gorelick DA', </w:t>
            </w:r>
            <w:r>
              <w:t>'Huestis MA'], Cannabinoids and metabolites in expectorated oral fluid after 8 days of controlled around-the-clock oral THC administration, Aug-2011, 3-Jun-2011, Analytical and Bioanalytical Chemistry, 401(2):599-607</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113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21694624</w:t>
              </w:r>
            </w:hyperlink>
            <w:r>
              <w:t xml:space="preserve"> ['Jung DU', '</w:t>
            </w:r>
            <w:r>
              <w:rPr>
                <w:b/>
                <w:u w:val="single"/>
              </w:rPr>
              <w:t>Kelly DL</w:t>
            </w:r>
            <w:r>
              <w:t>', 'Oh MK', 'Kong BG', 'Kang JW', 'Lee SJ', 'Shim JC'], Bone mineral density and osteoporosis risk in older patients with schizophrenia, Aug-2011, Journal of Clinical Psychopharmacology, 31(4):406-10</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114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20019128</w:t>
              </w:r>
            </w:hyperlink>
            <w:r>
              <w:t xml:space="preserve"> ['</w:t>
            </w:r>
            <w:r>
              <w:rPr>
                <w:b/>
                <w:u w:val="single"/>
              </w:rPr>
              <w:t>Kelly DL</w:t>
            </w:r>
            <w:r>
              <w:t>', 'McMahon RP', 'Wehring HJ', 'Liu F', 'Mackowick KM', 'Boggs DL', 'Warren KR', 'Feldman S', 'Shim JC', 'Love RC', 'Dixon L'], Cigarette smoking and mortality risk in peop</w:t>
            </w:r>
            <w:r>
              <w:t>le with schizophrenia, Jul-2011, 17-Dec-2009, Schizophrenia Bulletin, 37(4):832-8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lastRenderedPageBreak/>
              <w:t>115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23293546</w:t>
              </w:r>
            </w:hyperlink>
            <w:r>
              <w:t xml:space="preserve"> ['Wehring HJ', 'Thedford S', 'Koola M', '</w:t>
            </w:r>
            <w:r>
              <w:rPr>
                <w:b/>
                <w:u w:val="single"/>
              </w:rPr>
              <w:t>Kelly DL</w:t>
            </w:r>
            <w:r>
              <w:t xml:space="preserve">'], Patient and Health Care Provider Perspectives </w:t>
            </w:r>
            <w:r>
              <w:t>on Long Acting Injectable Antipsychotics in Schizophrenia and the Introduction of Olanzapine Long-Acting Injection, 1-Jun-2011, Journal of Central Nervous System Disease, 2011(3):107-123</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116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2053</w:t>
              </w:r>
              <w:r>
                <w:rPr>
                  <w:color w:val="0000FF" w:themeColor="hyperlink"/>
                  <w:u w:val="single"/>
                </w:rPr>
                <w:t>3029</w:t>
              </w:r>
            </w:hyperlink>
            <w:r>
              <w:t xml:space="preserve"> ['</w:t>
            </w:r>
            <w:r>
              <w:rPr>
                <w:b/>
                <w:u w:val="single"/>
              </w:rPr>
              <w:t>Kelly DL</w:t>
            </w:r>
            <w:r>
              <w:t>', 'Myers CS', 'Abrams MT', 'Feldman S', 'Park J', 'McMahon RP', 'Shim JC'], The impact of substance abuse on osteoporosis screening and risk of osteoporosis in women with psychotic disorders, Apr-2011, 9-Jun-2010, Osteoporosis International</w:t>
            </w:r>
            <w:r>
              <w:t xml:space="preserve"> : A Journal Established As Result of Cooperation Between the European Foundation for Osteoporosis and the National Osteoporosis, 22(4):1133-43</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117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20637571</w:t>
              </w:r>
            </w:hyperlink>
            <w:r>
              <w:t xml:space="preserve"> ['Lo S', 'Heishman SJ', 'Raley H', 'Wr</w:t>
            </w:r>
            <w:r>
              <w:t>ight K', 'Wehring HJ', 'Moolchan ET', 'Feldman S', 'Liu F', 'McMahon RP', 'Richardson CM', '</w:t>
            </w:r>
            <w:r>
              <w:rPr>
                <w:b/>
                <w:u w:val="single"/>
              </w:rPr>
              <w:t>Kelly DL</w:t>
            </w:r>
            <w:r>
              <w:t>'], Tobacco craving in smokers with and without schizophrenia, Apr-2011, 15-Jul-2010, Schizophrenia Research, 127(1-3):241-5</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118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20800997</w:t>
              </w:r>
            </w:hyperlink>
            <w:r>
              <w:t xml:space="preserve"> ['Wehring HJ', 'Liu F', 'McMahon RP', 'Spieker EA', 'Warren KR', 'Boggs DL', 'Love RC', 'Dickinson D', 'Shim JC', 'Fowler D', '</w:t>
            </w:r>
            <w:r>
              <w:rPr>
                <w:b/>
                <w:u w:val="single"/>
              </w:rPr>
              <w:t>Kelly DL</w:t>
            </w:r>
            <w:r>
              <w:t>'], The relationship of brain weight to body mass inde</w:t>
            </w:r>
            <w:r>
              <w:t>x (BMI) upon autopsy in young people with severe mental illness, Oct-2010, 30-Aug-2010, Schizophrenia Research, 123(1):86-7</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119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20510550</w:t>
              </w:r>
            </w:hyperlink>
            <w:r>
              <w:t xml:space="preserve"> ['Levin KH', 'Copersino ML', 'Heishman SJ', 'Liu F', '</w:t>
            </w:r>
            <w:r>
              <w:rPr>
                <w:b/>
                <w:u w:val="single"/>
              </w:rPr>
              <w:t>Kell</w:t>
            </w:r>
            <w:r>
              <w:rPr>
                <w:b/>
                <w:u w:val="single"/>
              </w:rPr>
              <w:t>y DL</w:t>
            </w:r>
            <w:r>
              <w:t>', 'Boggs DL', 'Gorelick DA'], Cannabis withdrawal symptoms in non-treatment-seeking adult cannabis smokers, 1-Sep-2010, 26-May-2010, Drug and Alcohol Dependence, 111(1-2):120-7</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120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20530732</w:t>
              </w:r>
            </w:hyperlink>
            <w:r>
              <w:t xml:space="preserve"> </w:t>
            </w:r>
            <w:r>
              <w:t>['Milman G', 'Barnes AJ', 'Schwope DM', 'Schwilke EW', 'Darwin WD', 'Goodwin RS', '</w:t>
            </w:r>
            <w:r>
              <w:rPr>
                <w:b/>
                <w:u w:val="single"/>
              </w:rPr>
              <w:t>Kelly DL</w:t>
            </w:r>
            <w:r>
              <w:t xml:space="preserve">', 'Gorelick DA', 'Huestis MA'], Disposition of cannabinoids in oral fluid after controlled around-the-clock oral THC administration, Aug-2010, 8-Jun-2010, Clinical </w:t>
            </w:r>
            <w:r>
              <w:t>Chemistry, 56(8):1261-9</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121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20399340</w:t>
              </w:r>
            </w:hyperlink>
            <w:r>
              <w:t xml:space="preserve"> ['</w:t>
            </w:r>
            <w:r>
              <w:rPr>
                <w:b/>
                <w:u w:val="single"/>
              </w:rPr>
              <w:t>Kelly DL</w:t>
            </w:r>
            <w:r>
              <w:t>', 'Feldman S', 'Boggs DL', 'Gale E', 'Conley RR'], Nonresponse to clozapine and premorbid functioning in treatment of refractory schizophrenia, Jun</w:t>
            </w:r>
            <w:r>
              <w:t>-2010, 27-Aug-2009, Comprehensive Psychiatry, 51(3):298-302</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122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20079332</w:t>
              </w:r>
            </w:hyperlink>
            <w:r>
              <w:t xml:space="preserve"> ['</w:t>
            </w:r>
            <w:r>
              <w:rPr>
                <w:b/>
                <w:u w:val="single"/>
              </w:rPr>
              <w:t>Kelly DL</w:t>
            </w:r>
            <w:r>
              <w:t xml:space="preserve">', 'McMahon RP', 'Liu F', 'Love RC', 'Wehring HJ', 'Shim JC', 'Warren KR', 'Conley RR'], Cardiovascular disease </w:t>
            </w:r>
            <w:r>
              <w:t>mortality in patients with chronic schizophrenia treated with clozapine: a retrospective cohort study, Mar-2010, 12-Jan-2010, The Journal of Clinical Psychiatry, 71(3):304-11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123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19833841</w:t>
              </w:r>
            </w:hyperlink>
            <w:r>
              <w:t xml:space="preserve"> ['Schwi</w:t>
            </w:r>
            <w:r>
              <w:t>lke EW', 'Schwope DM', 'Karschner EL', 'Lowe RH', 'Darwin WD', '</w:t>
            </w:r>
            <w:r>
              <w:rPr>
                <w:b/>
                <w:u w:val="single"/>
              </w:rPr>
              <w:t>Kelly DL</w:t>
            </w:r>
            <w:r>
              <w:t>', 'Goodwin RS', 'Gorelick DA', 'Huestis MA'], Delta9-tetrahydrocannabinol (THC), 11-hydroxy-THC, and 11-nor-9-carboxy-THC plasma pharmacokinetics during and after continuous high-dose</w:t>
            </w:r>
            <w:r>
              <w:t xml:space="preserve"> oral THC, Dec-2009, 15-Oct-2009, Clinical Chemistry, 55(12):2180-9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124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19028422</w:t>
              </w:r>
            </w:hyperlink>
            <w:r>
              <w:t xml:space="preserve"> ['</w:t>
            </w:r>
            <w:r>
              <w:rPr>
                <w:b/>
                <w:u w:val="single"/>
              </w:rPr>
              <w:t>Kelly DL</w:t>
            </w:r>
            <w:r>
              <w:t>', 'Wehring HJ', 'Linthicum J', 'Feldman S', 'McMahon RP', 'Love RC', 'Wagner T', 'Shim JC', 'Fowler DR'</w:t>
            </w:r>
            <w:r>
              <w:t>], Cardiac-related findings at autopsy in people with severe mental illness treated with clozapine or risperidone, Feb-2009, 22-Nov-2008, Schizophrenia Research, 107(2-3):134-8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125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18214677</w:t>
              </w:r>
            </w:hyperlink>
            <w:r>
              <w:t xml:space="preserve"> ['Boggs DL', '</w:t>
            </w:r>
            <w:r>
              <w:rPr>
                <w:b/>
                <w:u w:val="single"/>
              </w:rPr>
              <w:t>Kelly DL</w:t>
            </w:r>
            <w:r>
              <w:t>', 'Love RC', 'McMahon RP', 'Conley RR'], Comparison of clozapine response for inpatients in the research setting versus routine clinical practice, Jun-2008, 24-Jan-2008, The Psychiatric Quarterly, 79(2):111-9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126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18480699</w:t>
              </w:r>
            </w:hyperlink>
            <w:r>
              <w:t xml:space="preserve"> ['Shim JC', 'You YS', '</w:t>
            </w:r>
            <w:r>
              <w:rPr>
                <w:b/>
                <w:u w:val="single"/>
              </w:rPr>
              <w:t>Kelly DL</w:t>
            </w:r>
            <w:r>
              <w:t>'], Aripiprazole treatment causes extrapyramidal side effects but not prolactin elevation: a disconnect of the striatal D2 occupancy story: case report, Jun-2</w:t>
            </w:r>
            <w:r>
              <w:t>008, Journal of Clinical Psychopharmacology, 28(3):353-4</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127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18184634</w:t>
              </w:r>
            </w:hyperlink>
            <w:r>
              <w:t xml:space="preserve"> ['McMahon RP', '</w:t>
            </w:r>
            <w:r>
              <w:rPr>
                <w:b/>
                <w:u w:val="single"/>
              </w:rPr>
              <w:t>Kelly DL</w:t>
            </w:r>
            <w:r>
              <w:t>', 'Boggs DL', 'Li L', 'Hu Q', 'Davis JM', 'Carpenter WT Jr'], Feasibility of reducing the duration o</w:t>
            </w:r>
            <w:r>
              <w:t>f placebo-controlled trials in schizophrenia research, Mar-2008, 8-Jan-2008, Schizophrenia Bulletin, 34(2):292-301</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128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17170061</w:t>
              </w:r>
            </w:hyperlink>
            <w:r>
              <w:t xml:space="preserve"> ['</w:t>
            </w:r>
            <w:r>
              <w:rPr>
                <w:b/>
                <w:u w:val="single"/>
              </w:rPr>
              <w:t>Kelly DL</w:t>
            </w:r>
            <w:r>
              <w:t>', 'Kreyenbuhl J', 'Dixon L', 'Love RC', 'Medoff D', 'Con</w:t>
            </w:r>
            <w:r>
              <w:t>ley RR'], Clozapine underutilization and discontinuation in African Americans due to leucopenia, Sep-2007, 14-Dec-2006, Schizophrenia Bulletin, 33(5):1221-4</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129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17720032</w:t>
              </w:r>
            </w:hyperlink>
            <w:r>
              <w:t xml:space="preserve"> ['</w:t>
            </w:r>
            <w:r>
              <w:rPr>
                <w:b/>
                <w:u w:val="single"/>
              </w:rPr>
              <w:t>Kelly DL</w:t>
            </w:r>
            <w:r>
              <w:t xml:space="preserve">', 'Boggs DL', </w:t>
            </w:r>
            <w:r>
              <w:t>'Conley RR'], Reaching for wellness in schizophrenia, Sep-2007, The Psychiatric Clinics of North America, 30(3):453-79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130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17632229</w:t>
              </w:r>
            </w:hyperlink>
            <w:r>
              <w:t xml:space="preserve"> ['Shim JC', 'Choe BM', 'Kim JG', 'Jae YM', 'Kim HC', 'Kim SG', </w:t>
            </w:r>
            <w:r>
              <w:t>'Oh MK', '</w:t>
            </w:r>
            <w:r>
              <w:rPr>
                <w:b/>
                <w:u w:val="single"/>
              </w:rPr>
              <w:t>Kelly DL</w:t>
            </w:r>
            <w:r>
              <w:t>', 'Conley RR'], Discontinuation of risperidone, olanzapine, and haloperidol in first-episode psychosis, Aug-2007, Journal of Clinical Psychopharmacology, 27(4):400-1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131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172850</w:t>
              </w:r>
              <w:r>
                <w:rPr>
                  <w:color w:val="0000FF" w:themeColor="hyperlink"/>
                  <w:u w:val="single"/>
                </w:rPr>
                <w:t>99</w:t>
              </w:r>
            </w:hyperlink>
            <w:r>
              <w:t xml:space="preserve"> ['Conley RR', '</w:t>
            </w:r>
            <w:r>
              <w:rPr>
                <w:b/>
                <w:u w:val="single"/>
              </w:rPr>
              <w:t>Kelly DL</w:t>
            </w:r>
            <w:r>
              <w:t>'], Drug-drug interactions associated with second-generation antipsychotics: considerations for clinicians and patients, 2007, Psychopharmacology Bulletin, 40(1):77-97</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132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17199454</w:t>
              </w:r>
            </w:hyperlink>
            <w:r>
              <w:t xml:space="preserve"> ['</w:t>
            </w:r>
            <w:r>
              <w:rPr>
                <w:b/>
                <w:u w:val="single"/>
              </w:rPr>
              <w:t>Kelly DL</w:t>
            </w:r>
            <w:r>
              <w:t>'], Treatment considerations in women with schizophrenia, Dec-2006, Journal of Womens Health, 15(10):1132-40</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133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17017825</w:t>
              </w:r>
            </w:hyperlink>
            <w:r>
              <w:t xml:space="preserve"> ['Jung DU', 'Conley RR', '</w:t>
            </w:r>
            <w:r>
              <w:rPr>
                <w:b/>
                <w:u w:val="single"/>
              </w:rPr>
              <w:t>Kelly DL</w:t>
            </w:r>
            <w:r>
              <w:t>', 'Kim DW', 'Yoo</w:t>
            </w:r>
            <w:r>
              <w:t>n SH', 'Jang JH', 'Shin JG', 'Shim JC'], Prevalence of bone mineral density loss in Korean patients with schizophrenia: a cross-sectional study, Sep-2006, The Journal of Clinical Psychiatry, 67(9):1391-6</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lastRenderedPageBreak/>
              <w:t>134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17017827</w:t>
              </w:r>
            </w:hyperlink>
            <w:r>
              <w:t xml:space="preserve"> ['</w:t>
            </w:r>
            <w:r>
              <w:rPr>
                <w:b/>
                <w:u w:val="single"/>
              </w:rPr>
              <w:t>Kelly DL</w:t>
            </w:r>
            <w:r>
              <w:t>', 'Dixon LB', 'Kreyenbuhl JA', 'Medoff D', 'Lehman AF', 'Love RC', 'Brown CH', 'Conley RR'], Clozapine utilization and outcomes by race in a public mental health system: 1994-200</w:t>
            </w:r>
            <w:r>
              <w:t>0, Sep-2006, The Journal of Clinical Psychiatry, 67(9):1404-11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135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16397757</w:t>
              </w:r>
            </w:hyperlink>
            <w:r>
              <w:t xml:space="preserve"> ['</w:t>
            </w:r>
            <w:r>
              <w:rPr>
                <w:b/>
                <w:u w:val="single"/>
              </w:rPr>
              <w:t>Kelly DL</w:t>
            </w:r>
            <w:r>
              <w:t>', 'Conley RR', 'Feldman S', 'Yu Y', 'McMahon RP', 'Richardson CM'], Adjunct divalproex or lithium to clozapi</w:t>
            </w:r>
            <w:r>
              <w:t>ne in treatment-resistant schizophrenia, 2006, The Psychiatric Quarterly, 77(1):81-95</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136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16275214</w:t>
              </w:r>
            </w:hyperlink>
            <w:r>
              <w:t xml:space="preserve"> ['Conley RR', 'Shim JC', '</w:t>
            </w:r>
            <w:r>
              <w:rPr>
                <w:b/>
                <w:u w:val="single"/>
              </w:rPr>
              <w:t>Kelly DL</w:t>
            </w:r>
            <w:r>
              <w:t xml:space="preserve">', 'Feldman S', 'Yu Y', 'McMahon RP'], Cardiovascular disease </w:t>
            </w:r>
            <w:r>
              <w:t>in relation to weight in deceased persons with schizophrenia, Dec-2005, Comprehensive Psychiatry, 46(6):460-7</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137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16282852</w:t>
              </w:r>
            </w:hyperlink>
            <w:r>
              <w:t xml:space="preserve"> ['Jung DU', 'Seo YS', 'Park JH', 'Jeong CY', 'Conley RR', '</w:t>
            </w:r>
            <w:r>
              <w:rPr>
                <w:b/>
                <w:u w:val="single"/>
              </w:rPr>
              <w:t>Kelly DL</w:t>
            </w:r>
            <w:r>
              <w:t>', 'S</w:t>
            </w:r>
            <w:r>
              <w:t>him JC'], The prevalence of hyperprolactinemia after long-term haloperidol use in patients with chronic schizophrenia, Dec-2005, Journal of Clinical Psychopharmacology, 25(6):613-5</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138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15746507</w:t>
              </w:r>
            </w:hyperlink>
            <w:r>
              <w:t xml:space="preserve"> [</w:t>
            </w:r>
            <w:r>
              <w:t>'Conley RR', '</w:t>
            </w:r>
            <w:r>
              <w:rPr>
                <w:b/>
                <w:u w:val="single"/>
              </w:rPr>
              <w:t>Kelly DL</w:t>
            </w:r>
            <w:r>
              <w:t>', 'Lambert TJ', 'Love RC'], Comparison of clozapine use in Maryland and in Victoria, Australia, Mar-2005, Psychiatric Services (Washington, D.c.), 56(3):320-3</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139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15907146</w:t>
              </w:r>
            </w:hyperlink>
            <w:r>
              <w:t xml:space="preserve"> </w:t>
            </w:r>
            <w:r>
              <w:t>['</w:t>
            </w:r>
            <w:r>
              <w:rPr>
                <w:b/>
                <w:u w:val="single"/>
              </w:rPr>
              <w:t>Kelly DL</w:t>
            </w:r>
            <w:r>
              <w:t>', 'Conley RR', 'Carpenter WT'], First-episode schizophrenia: a focus on pharmacological treatment and safety considerations, 2005, Drugs, 65(8):1113-38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140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15939977</w:t>
              </w:r>
            </w:hyperlink>
            <w:r>
              <w:t xml:space="preserve"> ['Shim JC', 'Kim YH</w:t>
            </w:r>
            <w:r>
              <w:t>', '</w:t>
            </w:r>
            <w:r>
              <w:rPr>
                <w:b/>
                <w:u w:val="single"/>
              </w:rPr>
              <w:t>Kelly DL</w:t>
            </w:r>
            <w:r>
              <w:t>', 'Lee JG', 'Conley RR'], Tardive dyskinesia predicts prolactin response to buspirone challenge in people with schizophrenia, 2005, The Journal of Neuropsychiatry and Clinical Neurosciences, 17(2):221-6</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141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16134407</w:t>
              </w:r>
            </w:hyperlink>
            <w:r>
              <w:t xml:space="preserve"> ['Conley RR', '</w:t>
            </w:r>
            <w:r>
              <w:rPr>
                <w:b/>
                <w:u w:val="single"/>
              </w:rPr>
              <w:t>Kelly DL</w:t>
            </w:r>
            <w:r>
              <w:t>'], Second-generation antipsychotics for schizophrenia: a review of clinical pharmacology and medication-associated side effects, 2005, The Israel Journal of Psychiatry and Related Sciences, 42(1):51</w:t>
            </w:r>
            <w:r>
              <w:t>-60</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142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15380404</w:t>
              </w:r>
            </w:hyperlink>
            <w:r>
              <w:t xml:space="preserve"> ['</w:t>
            </w:r>
            <w:r>
              <w:rPr>
                <w:b/>
                <w:u w:val="single"/>
              </w:rPr>
              <w:t>Kelly DL</w:t>
            </w:r>
            <w:r>
              <w:t xml:space="preserve">', 'Shim JC', 'Feldman SM', 'Yu Y', 'Conley RR'], Lifetime psychiatric symptoms in persons with schizophrenia who died by suicide compared to other means of death, </w:t>
            </w:r>
            <w:r>
              <w:t>Oct-2004, Journal of Psychiatric Research, 38(5):531-6</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143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15358989</w:t>
              </w:r>
            </w:hyperlink>
            <w:r>
              <w:t xml:space="preserve"> ['Conley RR', '</w:t>
            </w:r>
            <w:r>
              <w:rPr>
                <w:b/>
                <w:u w:val="single"/>
              </w:rPr>
              <w:t>Kelly DL</w:t>
            </w:r>
            <w:r>
              <w:t xml:space="preserve">', 'Beason-Held LL', 'Holcomb HH', 'Richardson CM'], The effects of clozapine and high-dose olanzapine </w:t>
            </w:r>
            <w:r>
              <w:t>on brain function in treatment-resistant schizophrenia: a case study, Sep-2004, Journal of Psychopharmacology (Oxford, England), 18(3):429-31</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144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15208158</w:t>
              </w:r>
            </w:hyperlink>
            <w:r>
              <w:t xml:space="preserve"> ['Kim YH', 'Shim JC', '</w:t>
            </w:r>
            <w:r>
              <w:rPr>
                <w:b/>
                <w:u w:val="single"/>
              </w:rPr>
              <w:t>Kelly DL</w:t>
            </w:r>
            <w:r>
              <w:t>', 'Lee J</w:t>
            </w:r>
            <w:r>
              <w:t>G', 'Seo YS', 'Conley RR'], Cortisol response to buspirone in extended abstinent alcoholics, Aug-2004, Alcohol and Alcoholism (Oxford, Oxfordshire), 39(4):287-9</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145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14709954</w:t>
              </w:r>
            </w:hyperlink>
            <w:r>
              <w:t xml:space="preserve"> ['Lambert T', '</w:t>
            </w:r>
            <w:r>
              <w:rPr>
                <w:b/>
                <w:u w:val="single"/>
              </w:rPr>
              <w:t xml:space="preserve">Kelly </w:t>
            </w:r>
            <w:r>
              <w:rPr>
                <w:b/>
                <w:u w:val="single"/>
              </w:rPr>
              <w:t>DL</w:t>
            </w:r>
            <w:r>
              <w:t>', 'Alcock S', 'Conley RR'], Psychotropic prescribing for acute inpatient admissions in patients with severe psychosis, Feb-2004, Journal of Clinical Psychopharmacology, 24(1):91-3</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146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15142394</w:t>
              </w:r>
            </w:hyperlink>
            <w:r>
              <w:t xml:space="preserve"> ['</w:t>
            </w:r>
            <w:r>
              <w:rPr>
                <w:b/>
                <w:u w:val="single"/>
              </w:rPr>
              <w:t>Kelly DL</w:t>
            </w:r>
            <w:r>
              <w:t>', 'Love RC', 'MacKowick M', 'McMahon RP', 'Conley RR'], Atypical antipsychotic use in a state hospital inpatient adolescent population, 2004, Journal of Child and Adolescent Psychopharmacology, 14(1):75-85</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147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15954189</w:t>
              </w:r>
            </w:hyperlink>
            <w:r>
              <w:t xml:space="preserve"> ['</w:t>
            </w:r>
            <w:r>
              <w:rPr>
                <w:b/>
                <w:u w:val="single"/>
              </w:rPr>
              <w:t>Kelly DL</w:t>
            </w:r>
            <w:r>
              <w:t>', 'Conley RR'], Sexuality and schizophrenia: a review, 2004, Schizophrenia Bulletin, 30(4):767-79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148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14638600</w:t>
              </w:r>
            </w:hyperlink>
            <w:r>
              <w:t xml:space="preserve"> ['Wehring HJ', '</w:t>
            </w:r>
            <w:r>
              <w:rPr>
                <w:b/>
                <w:u w:val="single"/>
              </w:rPr>
              <w:t>Kelly DL</w:t>
            </w:r>
            <w:r>
              <w:t>', 'Love RC',</w:t>
            </w:r>
            <w:r>
              <w:t xml:space="preserve"> 'Conley RR'], Deaths from diabetic ketoacidosis after long-term clozapine treatment, Dec-2003, The American Journal of Psychiatry, 160(12):2241-2</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149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14646608</w:t>
              </w:r>
            </w:hyperlink>
            <w:r>
              <w:t xml:space="preserve"> ['Nelson MW', 'Reynolds RR', '</w:t>
            </w:r>
            <w:r>
              <w:rPr>
                <w:b/>
                <w:u w:val="single"/>
              </w:rPr>
              <w:t>Kelly</w:t>
            </w:r>
            <w:r>
              <w:rPr>
                <w:b/>
                <w:u w:val="single"/>
              </w:rPr>
              <w:t xml:space="preserve"> DL</w:t>
            </w:r>
            <w:r>
              <w:t>', 'Conley RR'], Adjunctive quetiapine decreases symptoms of tardive dyskinesia in a patient taking risperidone, Dec-2003, Clinical Neuropharmacology, 26(6):297-8</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150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14520132</w:t>
              </w:r>
            </w:hyperlink>
            <w:r>
              <w:t xml:space="preserve"> ['Shim JC', '</w:t>
            </w:r>
            <w:r>
              <w:rPr>
                <w:b/>
                <w:u w:val="single"/>
              </w:rPr>
              <w:t>Kelly DL</w:t>
            </w:r>
            <w:r>
              <w:t>', 'Kim YH', 'Yoon YR', 'Park JH', 'Shin JG', 'Conley RR'], Fluoxetine augmentation of haloperidol in chronic schizophrenia, Oct-2003, Journal of Clinical Psychopharmacology, 23(5):520-2</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151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12892874</w:t>
              </w:r>
            </w:hyperlink>
            <w:r>
              <w:t xml:space="preserve"> ['</w:t>
            </w:r>
            <w:r>
              <w:rPr>
                <w:b/>
                <w:u w:val="single"/>
              </w:rPr>
              <w:t>Kelly DL</w:t>
            </w:r>
            <w:r>
              <w:t>', 'Conley RR'], Evaluating sexual function in patients with treatment-resistant schizophrenia, 1-Sep-2003, Schizophrenia Research, 63(1-2):195-6</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152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14628994</w:t>
              </w:r>
            </w:hyperlink>
            <w:r>
              <w:t xml:space="preserve"> ['</w:t>
            </w:r>
            <w:r>
              <w:rPr>
                <w:b/>
                <w:u w:val="single"/>
              </w:rPr>
              <w:t>Kelly DL</w:t>
            </w:r>
            <w:r>
              <w:t xml:space="preserve">', </w:t>
            </w:r>
            <w:r>
              <w:t>'Kreyenbuhl J', 'Love RC', 'Van-Duong Q', 'Conley RR'], Six-month review of weight and metabolic parameters in patients receiving clozapine, risperidone, olanzapine, or quetiapine, Sep-2003, The Journal of Clinical Psychiatry, 64(9):1133-4</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153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12858330</w:t>
              </w:r>
            </w:hyperlink>
            <w:r>
              <w:t xml:space="preserve"> ['Lambert TJ', 'Cock N', 'Alcock SJ', '</w:t>
            </w:r>
            <w:r>
              <w:rPr>
                <w:b/>
                <w:u w:val="single"/>
              </w:rPr>
              <w:t>Kelly DL</w:t>
            </w:r>
            <w:r>
              <w:t>', 'Conley RR'], Measurement of antipsychotic-induced side effects: support for the validity of a self-report (LUNSERS) versus structured inte</w:t>
            </w:r>
            <w:r>
              <w:t>rview (UKU) approach to measurement, Jul-2003, Human Psychopharmacology, 18(5):405-11</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154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15985940</w:t>
              </w:r>
            </w:hyperlink>
            <w:r>
              <w:t xml:space="preserve"> ['Lambert T', 'Brennan A', 'Castle D', '</w:t>
            </w:r>
            <w:r>
              <w:rPr>
                <w:b/>
                <w:u w:val="single"/>
              </w:rPr>
              <w:t>Kelly DL</w:t>
            </w:r>
            <w:r>
              <w:t>', 'Conley RR'], Perception of depot antipsychot</w:t>
            </w:r>
            <w:r>
              <w:t>ics by mental health professionals, May-2003, Journal of Psychiatric Practice, 9(3):252-60</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155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12635459</w:t>
              </w:r>
            </w:hyperlink>
            <w:r>
              <w:t xml:space="preserve"> ['Love RC', '</w:t>
            </w:r>
            <w:r>
              <w:rPr>
                <w:b/>
                <w:u w:val="single"/>
              </w:rPr>
              <w:t>Kelly DL</w:t>
            </w:r>
            <w:r>
              <w:t>'], Olanzapine and risperidone, 1-Mar-2003, American Journal of Health</w:t>
            </w:r>
            <w:r>
              <w:t>system Pharmacy : Ajhp : Official Journal of the American Society of Healthsystem Pharmacists, 60(5):487-8; author reply 488-9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156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12655909</w:t>
              </w:r>
            </w:hyperlink>
            <w:r>
              <w:t xml:space="preserve"> ['</w:t>
            </w:r>
            <w:r>
              <w:rPr>
                <w:b/>
                <w:u w:val="single"/>
              </w:rPr>
              <w:t>Kelly DL</w:t>
            </w:r>
            <w:r>
              <w:t>', 'Gale EA', 'Conley RR'], Clozapine treatme</w:t>
            </w:r>
            <w:r>
              <w:t>nt in patients with prior substance abuse, Mar-2003, Canadian Journal of Psychiatry. Revue Canadienne De Psychiatrie, 48(2):111-4</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157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12839430</w:t>
              </w:r>
            </w:hyperlink>
            <w:r>
              <w:t xml:space="preserve"> ['Conley RR', '</w:t>
            </w:r>
            <w:r>
              <w:rPr>
                <w:b/>
                <w:u w:val="single"/>
              </w:rPr>
              <w:t>Kelly DL</w:t>
            </w:r>
            <w:r>
              <w:t xml:space="preserve">', 'Love RC', 'McMahon RP'], </w:t>
            </w:r>
            <w:r>
              <w:t xml:space="preserve">Rehospitalization risk with second-generation and depot antipsychotics, Mar-2003, Annals of Clinical Psychiatry : Official Journal of the American Academy of Clinical </w:t>
            </w:r>
            <w:r>
              <w:lastRenderedPageBreak/>
              <w:t>Psychiatrists, 15(1):23-31</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lastRenderedPageBreak/>
              <w:t>158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12409166</w:t>
              </w:r>
            </w:hyperlink>
            <w:r>
              <w:t xml:space="preserve"> ['Kreyenbuhl JA', '</w:t>
            </w:r>
            <w:r>
              <w:rPr>
                <w:b/>
                <w:u w:val="single"/>
              </w:rPr>
              <w:t>Kelly DL</w:t>
            </w:r>
            <w:r>
              <w:t>', 'Conley RR'], Circumstances of suicide among individuals with schizophrenia, 1-Dec-2002, Schizophrenia Research, 58(2-3):253-61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159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11927178</w:t>
              </w:r>
            </w:hyperlink>
            <w:r>
              <w:t xml:space="preserve"> ['McMahon RP', '</w:t>
            </w:r>
            <w:r>
              <w:rPr>
                <w:b/>
                <w:u w:val="single"/>
              </w:rPr>
              <w:t>Kelly DL</w:t>
            </w:r>
            <w:r>
              <w:t>', 'Kreyenbuhl J', 'Kirkpatrick B', 'Love RC', 'Conley RR'], Novel factor-based symptom scores in treatment resistant schizophrenia: implications for clinical trials, Apr-2002, Neuropsychop</w:t>
            </w:r>
            <w:r>
              <w:t>harmacology : Official Publication of the American College of Neuropsychopharmacology, 26(4):537-45</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160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12769630</w:t>
              </w:r>
            </w:hyperlink>
            <w:r>
              <w:t xml:space="preserve"> ['Conley RR', '</w:t>
            </w:r>
            <w:r>
              <w:rPr>
                <w:b/>
                <w:u w:val="single"/>
              </w:rPr>
              <w:t>Kelly DL</w:t>
            </w:r>
            <w:r>
              <w:t>'], Current status of antipsychotic treatment, Apr-2002, Cu</w:t>
            </w:r>
            <w:r>
              <w:t>rrent Drug Targets. Cns and Neurological Disorders, 1(2):123-8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161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11743944</w:t>
              </w:r>
            </w:hyperlink>
            <w:r>
              <w:t xml:space="preserve"> ['Conley RR', '</w:t>
            </w:r>
            <w:r>
              <w:rPr>
                <w:b/>
                <w:u w:val="single"/>
              </w:rPr>
              <w:t>Kelly DL</w:t>
            </w:r>
            <w:r>
              <w:t>'], Management of treatment resistance in schizophrenia, 1-Dec-2001, Biological Psychiatry, 50(1</w:t>
            </w:r>
            <w:r>
              <w:t>1):898-911</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162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11481174</w:t>
              </w:r>
            </w:hyperlink>
            <w:r>
              <w:t xml:space="preserve"> ['Richardson C', '</w:t>
            </w:r>
            <w:r>
              <w:rPr>
                <w:b/>
                <w:u w:val="single"/>
              </w:rPr>
              <w:t>Kelly DL</w:t>
            </w:r>
            <w:r>
              <w:t>', 'Conley RR'], Biperiden for excessive sweating from clozapine, Aug-2001, The American Journal of Psychiatry, 158(8):1329-30</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163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22034474</w:t>
              </w:r>
            </w:hyperlink>
            <w:r>
              <w:t xml:space="preserve"> ['Conley RR', '</w:t>
            </w:r>
            <w:r>
              <w:rPr>
                <w:b/>
                <w:u w:val="single"/>
              </w:rPr>
              <w:t>Kelly DL</w:t>
            </w:r>
            <w:r>
              <w:t>'], Treatment of the special patient with schizophrenia, Jun-2001, Dialogues in Clinical Neuroscience, 3(2):123-35</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164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11331805</w:t>
              </w:r>
            </w:hyperlink>
            <w:r>
              <w:t xml:space="preserve"> ['</w:t>
            </w:r>
            <w:r>
              <w:rPr>
                <w:b/>
                <w:u w:val="single"/>
              </w:rPr>
              <w:t>Kelly DL</w:t>
            </w:r>
            <w:r>
              <w:t>', 'Nelson MW', 'Love RC', 'Yu Y', 'Conley RR'], Comparison of discharge rates and drug costs for patients with schizophrenia treated with risperidone or olanzapine, May-2001, Psychiatric Services (Washington, D.c.), 52(5):</w:t>
            </w:r>
            <w:r>
              <w:t>676-8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165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12397857</w:t>
              </w:r>
            </w:hyperlink>
            <w:r>
              <w:t xml:space="preserve"> ['</w:t>
            </w:r>
            <w:r>
              <w:rPr>
                <w:b/>
                <w:u w:val="single"/>
              </w:rPr>
              <w:t>Kelly DL</w:t>
            </w:r>
            <w:r>
              <w:t>', 'Love RC'], Ziprasidone and the QTc interval: pharmacokinetic and pharmacodynamic considerations, 2001, Psychopharmacology Bulletin, 35(4):66-79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166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10593449</w:t>
              </w:r>
            </w:hyperlink>
            <w:r>
              <w:t xml:space="preserve"> ['</w:t>
            </w:r>
            <w:r>
              <w:rPr>
                <w:b/>
                <w:u w:val="single"/>
              </w:rPr>
              <w:t>Kelly DL</w:t>
            </w:r>
            <w:r>
              <w:t>', 'Conley RR', 'Tamminga CA'], Differential olanzapine plasma concentrations by sex in a fixed-dose study, 30-Nov-1999, Schizophrenia Research, 40(2):101-4</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167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10584767</w:t>
              </w:r>
            </w:hyperlink>
            <w:r>
              <w:t xml:space="preserve"> ['Love RC', 'Conley RR', '</w:t>
            </w:r>
            <w:r>
              <w:rPr>
                <w:b/>
                <w:u w:val="single"/>
              </w:rPr>
              <w:t>Kelly DL</w:t>
            </w:r>
            <w:r>
              <w:t>', 'Bartko JJ'], A dose-outcome analysis of risperidone, Nov-1999, The Journal of Clinical Psychiatry, 60(11):771-5</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168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10360124</w:t>
              </w:r>
            </w:hyperlink>
            <w:r>
              <w:t xml:space="preserve"> ['Conley RR', 'Love RC', '</w:t>
            </w:r>
            <w:r>
              <w:rPr>
                <w:b/>
                <w:u w:val="single"/>
              </w:rPr>
              <w:t>Kelly DL</w:t>
            </w:r>
            <w:r>
              <w:t>', 'Bartko JJ'], Rehospitalization rates of patients recently discharged on a regimen of risperidone or clozapine, Jun-1999, The American Journal of Psychiatry, 156(6):863-8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169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9872689</w:t>
              </w:r>
            </w:hyperlink>
            <w:r>
              <w:t xml:space="preserve"> ['Moore DB', '</w:t>
            </w:r>
            <w:r>
              <w:rPr>
                <w:b/>
                <w:u w:val="single"/>
              </w:rPr>
              <w:t>Kelly DL</w:t>
            </w:r>
            <w:r>
              <w:t>', 'Sherr JD', 'Love RC', 'Conley RR'], Rehospitalization rates for depot antipsychotics and pharmacoeconomic implications: comparison with risperidone, 15-Dec-1998, American Journal of Heal</w:t>
            </w:r>
            <w:r>
              <w:t>thsystem Pharmacy : Ajhp : Official Journal of the American Society of Healthsystem Pharmacists, 55(24 Suppl 4):S17-9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170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9783349</w:t>
              </w:r>
            </w:hyperlink>
            <w:r>
              <w:t xml:space="preserve"> ['Conley RR', '</w:t>
            </w:r>
            <w:r>
              <w:rPr>
                <w:b/>
                <w:u w:val="single"/>
              </w:rPr>
              <w:t>Kelly DL</w:t>
            </w:r>
            <w:r>
              <w:t>', 'Gale EA'], Olanzapine response in treat</w:t>
            </w:r>
            <w:r>
              <w:t>ment-refractory schizophrenic patients with a history of substance abuse, 7-Sep-1998, Schizophrenia Research, 33(1-2):95-101</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Author: Pharmacotherapy </w:t>
            </w:r>
            <w:r>
              <w:t>Principles and Practice, Fourth Edition: Schizophrenia [McGraw Hill, 2016]</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Author: A Public Health Perspective of Women’s Mental Health: Evidence-Based Medicine [Springer, 9-Mar-2010]</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Author: Pharmacotherapy Principles &amp; Practice Study Guide: A Cased</w:t>
            </w:r>
            <w:r>
              <w:t xml:space="preserve"> Based Care Plan Approach, First Edition: Schizophrenia [McGraw Hill, 2010]</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Author: Therapeutic Strategies in Schizophrenia: It’s Current Status In and Beyond Treatment Resistant Schizophrenia [Clinical Publishing Limited, 2010]</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Author: Medical Illne</w:t>
            </w:r>
            <w:r>
              <w:t>ss and Schizophrenia, Second Edition: Sexual Dysfunction and Schizophrenia [American Psychiatric Association Publishing, 27-Apr-2009]</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6</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Author: The Year in Schizophrenia Volume II: Antipsychotic Therapeutics [Clinical Publishing, 2008]</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7</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Editor: Pharmaco</w:t>
            </w:r>
            <w:r>
              <w:t>logic Treatment of Schizophrenia, Third Edition [Professional Communications, Inc., 2007]</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8</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Author: Conn’s Current Therapy 2006: Schizophrenia [W.B. Saunders Co., 2006]</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9</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Author: Conn’s Current Therapy 2005: Schizophrenia [W.B. Saunders Co., 2005]</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10</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Au</w:t>
            </w:r>
            <w:r>
              <w:t>thor: Atypical Antipsychotics: From Bench to Bedside: The Long-Term Efficacy, Effectiveness and Safety of Second-Generation Antipsychotic Drugs [CRC Press, 2004]</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1</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Judith J. Saklad </w:t>
            </w:r>
            <w:r>
              <w:t>Memorial Award, American Association of Psychiatric Pharmacists, 2025</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2</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Inaugural MPower Professorsship Award, University of Maryland, 2021</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3</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Outstanding Mentor Recognition Award, University of Maryland School of Medicine, 2021</w:t>
            </w:r>
          </w:p>
        </w:tc>
      </w:tr>
      <w:tr w:rsidR="00F060A3" w:rsidTr="00F060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lastRenderedPageBreak/>
              <w:t>4</w:t>
            </w:r>
          </w:p>
        </w:tc>
        <w:tc>
          <w:tcPr>
            <w:tcW w:w="8934" w:type="dxa"/>
          </w:tcPr>
          <w:p w:rsidR="00F060A3" w:rsidRDefault="00963B4B">
            <w:pPr>
              <w:cnfStyle w:val="000000010000" w:firstRow="0" w:lastRow="0" w:firstColumn="0" w:lastColumn="0" w:oddVBand="0" w:evenVBand="0" w:oddHBand="0" w:evenHBand="1" w:firstRowFirstColumn="0" w:firstRowLastColumn="0" w:lastRowFirstColumn="0" w:lastRowLastColumn="0"/>
            </w:pPr>
            <w:r>
              <w:t>NIMH R37 MERIT Award, N</w:t>
            </w:r>
            <w:r>
              <w:t>ational Institutes of Health, 2020</w:t>
            </w:r>
          </w:p>
        </w:tc>
      </w:tr>
      <w:tr w:rsidR="00F060A3" w:rsidTr="00F060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060A3" w:rsidRDefault="00963B4B">
            <w:r>
              <w:t>5</w:t>
            </w:r>
          </w:p>
        </w:tc>
        <w:tc>
          <w:tcPr>
            <w:tcW w:w="8934" w:type="dxa"/>
          </w:tcPr>
          <w:p w:rsidR="00F060A3" w:rsidRDefault="00963B4B">
            <w:pPr>
              <w:cnfStyle w:val="000000100000" w:firstRow="0" w:lastRow="0" w:firstColumn="0" w:lastColumn="0" w:oddVBand="0" w:evenVBand="0" w:oddHBand="1" w:evenHBand="0" w:firstRowFirstColumn="0" w:firstRowLastColumn="0" w:lastRowFirstColumn="0" w:lastRowLastColumn="0"/>
            </w:pPr>
            <w:r>
              <w:t>Maltz Prize, Brain &amp; Behavior Research Foundation, 2017</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963B4B" w:rsidP="001D1E18">
            <w:pPr>
              <w:jc w:val="left"/>
              <w:rPr>
                <w:rFonts w:ascii="Arial" w:hAnsi="Arial" w:cs="Arial"/>
                <w:szCs w:val="18"/>
              </w:rPr>
            </w:pPr>
            <w:hyperlink r:id="rId182">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F060A3" w:rsidRDefault="00963B4B">
            <w:pPr>
              <w:cnfStyle w:val="000000010000" w:firstRow="0" w:lastRow="0" w:firstColumn="0" w:lastColumn="0" w:oddVBand="0" w:evenVBand="0" w:oddHBand="0" w:evenHBand="1" w:firstRowFirstColumn="0" w:firstRowLastColumn="0" w:lastRowFirstColumn="0" w:lastRowLastColumn="0"/>
            </w:pPr>
            <w:r>
              <w:t>Gregory Paul Strauss; Liyi Elliot Hong; Robert W Buchanan; Celso Arango López</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F060A3" w:rsidRDefault="00963B4B">
            <w:pPr>
              <w:cnfStyle w:val="000000100000" w:firstRow="0" w:lastRow="0" w:firstColumn="0" w:lastColumn="0" w:oddVBand="0" w:evenVBand="0" w:oddHBand="1" w:evenHBand="0" w:firstRowFirstColumn="0" w:firstRowLastColumn="0" w:lastRowFirstColumn="0" w:lastRowLastColumn="0"/>
            </w:pPr>
            <w:r>
              <w:t xml:space="preserve">Robert W Buchanan; Constantine George Lyketsos; </w:t>
            </w:r>
            <w:r>
              <w:t>Paul Barton Rosenberg</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F060A3" w:rsidRDefault="00963B4B">
            <w:pPr>
              <w:cnfStyle w:val="000000010000" w:firstRow="0" w:lastRow="0" w:firstColumn="0" w:lastColumn="0" w:oddVBand="0" w:evenVBand="0" w:oddHBand="0" w:evenHBand="1" w:firstRowFirstColumn="0" w:firstRowLastColumn="0" w:lastRowFirstColumn="0" w:lastRowLastColumn="0"/>
            </w:pPr>
            <w:r>
              <w:t>Robert W Buchanan; Gregory A Light; David Lewis Penn; Lon S Schneider; Daniel Henry Mathalon; Keith H Nuechterlein; Theodorus Grada Maria van Erp; Silvana Galderisi; Christoph Ulrich Correll; Thomas Gerd Schulz</w:t>
            </w:r>
            <w:r>
              <w:t xml:space="preserve">e; Stephen Paul Salloway; Daniel P Weintraub; David A Lewis; Matcheri Srinivasamurthy Keshavan; Godfrey David Pearlson; Peter Joseph Weiden; Marc Edward Agronin; Andreas Meyer-Lindenberg; Leslie Lucien Citrome; Frank O Jessen; Constantine George Lyketsos; </w:t>
            </w:r>
            <w:r>
              <w:t>Jacobo Enrique Mintzer; Paul Barton Rosenberg; Benedetto Vitiello; Peter Francis Buckley; Pierre N Tariot; Rajesh Rajagopalan Tampi; Michael Foster Green; Donald Charles Goff; Anil K Malhotra; Sanford Irwin Finkel; Paul Matthew Thompson; Masaru Mimura; Joh</w:t>
            </w:r>
            <w:r>
              <w:t xml:space="preserve">n Michael Kane; Stephen Robert Marder; Sophia Vinogradov; Stephan H Heckers; Diana O Perkins; John Blake Torous; Dost Öngür; Philip D Harvey; Gustavo Alva; Helen Christine Kales; Jessica Ann Turner; Tomiki Sumiyoshi; Mary C Sano; Juan Luis Molina; Kristin </w:t>
            </w:r>
            <w:r>
              <w:t>Suzanne Cadenhead;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F060A3" w:rsidRDefault="00963B4B">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F060A3" w:rsidRDefault="00963B4B">
            <w:pPr>
              <w:cnfStyle w:val="000000010000" w:firstRow="0" w:lastRow="0" w:firstColumn="0" w:lastColumn="0" w:oddVBand="0" w:evenVBand="0" w:oddHBand="0" w:evenHBand="1" w:firstRowFirstColumn="0" w:firstRowLastColumn="0" w:lastRowFirstColumn="0" w:lastRowLastColumn="0"/>
            </w:pPr>
            <w:r>
              <w:t xml:space="preserve">Peter Francis Buckley; Benedicto Crespo-Facorro; Matcheri Srinivasamurthy Keshavan; Robert W Buchanan; Oliver David Howes; Alkomiet Hasan; </w:t>
            </w:r>
            <w:r>
              <w:t>Philip D Harvey; Donald Charles Goff; Anil K Malhotra; Leslie Lucien Citrome; Stefan Leucht; Christoph Ulrich Correll; Gregory Paul Strauss; Liyi Elliot Hong; John Michael Kane; Stephen Robert Marder</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83"/>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B4B" w:rsidRDefault="00963B4B" w:rsidP="0087104C">
      <w:pPr>
        <w:spacing w:after="0" w:line="240" w:lineRule="auto"/>
      </w:pPr>
      <w:r>
        <w:separator/>
      </w:r>
    </w:p>
  </w:endnote>
  <w:endnote w:type="continuationSeparator" w:id="0">
    <w:p w:rsidR="00963B4B" w:rsidRDefault="00963B4B"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0804A3">
          <w:rPr>
            <w:noProof/>
          </w:rPr>
          <w:t>20</w:t>
        </w:r>
        <w:r>
          <w:rPr>
            <w:noProof/>
          </w:rPr>
          <w:fldChar w:fldCharType="end"/>
        </w:r>
      </w:p>
    </w:sdtContent>
  </w:sdt>
  <w:p w:rsidR="00F060A3" w:rsidRDefault="00963B4B">
    <w:r>
      <w:rPr>
        <w:rStyle w:val="CommentStyle"/>
      </w:rPr>
      <w:t>Last Updated Date: 03-J</w:t>
    </w:r>
    <w:r>
      <w:rPr>
        <w:rStyle w:val="CommentStyle"/>
      </w:rPr>
      <w:t>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B4B" w:rsidRDefault="00963B4B" w:rsidP="0087104C">
      <w:pPr>
        <w:spacing w:after="0" w:line="240" w:lineRule="auto"/>
      </w:pPr>
      <w:r>
        <w:separator/>
      </w:r>
    </w:p>
  </w:footnote>
  <w:footnote w:type="continuationSeparator" w:id="0">
    <w:p w:rsidR="00963B4B" w:rsidRDefault="00963B4B"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04A3"/>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3B4B"/>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60A3"/>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2754405" TargetMode="External"/><Relationship Id="rId21" Type="http://schemas.openxmlformats.org/officeDocument/2006/relationships/hyperlink" Target="https://pubmed.ncbi.nlm.nih.gov/36058039" TargetMode="External"/><Relationship Id="rId42" Type="http://schemas.openxmlformats.org/officeDocument/2006/relationships/hyperlink" Target="https://pubmed.ncbi.nlm.nih.gov/31892051" TargetMode="External"/><Relationship Id="rId63" Type="http://schemas.openxmlformats.org/officeDocument/2006/relationships/hyperlink" Target="https://pubmed.ncbi.nlm.nih.gov/29032704" TargetMode="External"/><Relationship Id="rId84" Type="http://schemas.openxmlformats.org/officeDocument/2006/relationships/hyperlink" Target="https://pubmed.ncbi.nlm.nih.gov/27957319" TargetMode="External"/><Relationship Id="rId138" Type="http://schemas.openxmlformats.org/officeDocument/2006/relationships/hyperlink" Target="https://pubmed.ncbi.nlm.nih.gov/18184634" TargetMode="External"/><Relationship Id="rId159" Type="http://schemas.openxmlformats.org/officeDocument/2006/relationships/hyperlink" Target="https://pubmed.ncbi.nlm.nih.gov/14638600" TargetMode="External"/><Relationship Id="rId170" Type="http://schemas.openxmlformats.org/officeDocument/2006/relationships/hyperlink" Target="https://pubmed.ncbi.nlm.nih.gov/11927178" TargetMode="External"/><Relationship Id="rId107" Type="http://schemas.openxmlformats.org/officeDocument/2006/relationships/hyperlink" Target="https://pubmed.ncbi.nlm.nih.gov/22771303" TargetMode="External"/><Relationship Id="rId11" Type="http://schemas.openxmlformats.org/officeDocument/2006/relationships/image" Target="media/image1.jpg"/><Relationship Id="rId32" Type="http://schemas.openxmlformats.org/officeDocument/2006/relationships/hyperlink" Target="https://pubmed.ncbi.nlm.nih.gov/34118485" TargetMode="External"/><Relationship Id="rId53" Type="http://schemas.openxmlformats.org/officeDocument/2006/relationships/hyperlink" Target="https://pubmed.ncbi.nlm.nih.gov/31037274" TargetMode="External"/><Relationship Id="rId74" Type="http://schemas.openxmlformats.org/officeDocument/2006/relationships/hyperlink" Target="https://pubmed.ncbi.nlm.nih.gov/27858591" TargetMode="External"/><Relationship Id="rId128" Type="http://schemas.openxmlformats.org/officeDocument/2006/relationships/hyperlink" Target="https://pubmed.ncbi.nlm.nih.gov/20637571" TargetMode="External"/><Relationship Id="rId149" Type="http://schemas.openxmlformats.org/officeDocument/2006/relationships/hyperlink" Target="https://pubmed.ncbi.nlm.nih.gov/15746507" TargetMode="External"/><Relationship Id="rId5" Type="http://schemas.openxmlformats.org/officeDocument/2006/relationships/styles" Target="styles.xml"/><Relationship Id="rId95" Type="http://schemas.openxmlformats.org/officeDocument/2006/relationships/hyperlink" Target="https://pubmed.ncbi.nlm.nih.gov/24996068" TargetMode="External"/><Relationship Id="rId160" Type="http://schemas.openxmlformats.org/officeDocument/2006/relationships/hyperlink" Target="https://pubmed.ncbi.nlm.nih.gov/14646608" TargetMode="External"/><Relationship Id="rId181" Type="http://schemas.openxmlformats.org/officeDocument/2006/relationships/hyperlink" Target="https://pubmed.ncbi.nlm.nih.gov/9783349" TargetMode="External"/><Relationship Id="rId22" Type="http://schemas.openxmlformats.org/officeDocument/2006/relationships/hyperlink" Target="https://pubmed.ncbi.nlm.nih.gov/36015151" TargetMode="External"/><Relationship Id="rId43" Type="http://schemas.openxmlformats.org/officeDocument/2006/relationships/hyperlink" Target="https://pubmed.ncbi.nlm.nih.gov/31786729" TargetMode="External"/><Relationship Id="rId64" Type="http://schemas.openxmlformats.org/officeDocument/2006/relationships/hyperlink" Target="https://pubmed.ncbi.nlm.nih.gov/26218235" TargetMode="External"/><Relationship Id="rId118" Type="http://schemas.openxmlformats.org/officeDocument/2006/relationships/hyperlink" Target="https://pubmed.ncbi.nlm.nih.gov/21872445" TargetMode="External"/><Relationship Id="rId139" Type="http://schemas.openxmlformats.org/officeDocument/2006/relationships/hyperlink" Target="https://pubmed.ncbi.nlm.nih.gov/17170061" TargetMode="External"/><Relationship Id="rId85" Type="http://schemas.openxmlformats.org/officeDocument/2006/relationships/hyperlink" Target="https://pubmed.ncbi.nlm.nih.gov/26554366" TargetMode="External"/><Relationship Id="rId150" Type="http://schemas.openxmlformats.org/officeDocument/2006/relationships/hyperlink" Target="https://pubmed.ncbi.nlm.nih.gov/15907146" TargetMode="External"/><Relationship Id="rId171" Type="http://schemas.openxmlformats.org/officeDocument/2006/relationships/hyperlink" Target="https://pubmed.ncbi.nlm.nih.gov/12769630" TargetMode="External"/><Relationship Id="rId12" Type="http://schemas.openxmlformats.org/officeDocument/2006/relationships/hyperlink" Target="https://pubmed.ncbi.nlm.nih.gov/40198781" TargetMode="External"/><Relationship Id="rId33" Type="http://schemas.openxmlformats.org/officeDocument/2006/relationships/hyperlink" Target="https://pubmed.ncbi.nlm.nih.gov/34156828" TargetMode="External"/><Relationship Id="rId108" Type="http://schemas.openxmlformats.org/officeDocument/2006/relationships/hyperlink" Target="https://pubmed.ncbi.nlm.nih.gov/22591779" TargetMode="External"/><Relationship Id="rId129" Type="http://schemas.openxmlformats.org/officeDocument/2006/relationships/hyperlink" Target="https://pubmed.ncbi.nlm.nih.gov/20800997" TargetMode="External"/><Relationship Id="rId54" Type="http://schemas.openxmlformats.org/officeDocument/2006/relationships/hyperlink" Target="https://pubmed.ncbi.nlm.nih.gov/31692521" TargetMode="External"/><Relationship Id="rId75" Type="http://schemas.openxmlformats.org/officeDocument/2006/relationships/hyperlink" Target="https://pubmed.ncbi.nlm.nih.gov/28166471" TargetMode="External"/><Relationship Id="rId96" Type="http://schemas.openxmlformats.org/officeDocument/2006/relationships/hyperlink" Target="https://pubmed.ncbi.nlm.nih.gov/24320960" TargetMode="External"/><Relationship Id="rId140" Type="http://schemas.openxmlformats.org/officeDocument/2006/relationships/hyperlink" Target="https://pubmed.ncbi.nlm.nih.gov/17720032" TargetMode="External"/><Relationship Id="rId161" Type="http://schemas.openxmlformats.org/officeDocument/2006/relationships/hyperlink" Target="https://pubmed.ncbi.nlm.nih.gov/14520132" TargetMode="External"/><Relationship Id="rId182" Type="http://schemas.openxmlformats.org/officeDocument/2006/relationships/hyperlink" Target="../../../In-Depth%20Profiles/07-07-25/Mind%20Map/PiHSCZ_0147_Deanna%20Lynn%20Kelly.jpg" TargetMode="External"/><Relationship Id="rId6" Type="http://schemas.microsoft.com/office/2007/relationships/stylesWithEffects" Target="stylesWithEffects.xml"/><Relationship Id="rId23" Type="http://schemas.openxmlformats.org/officeDocument/2006/relationships/hyperlink" Target="https://pubmed.ncbi.nlm.nih.gov/35429802" TargetMode="External"/><Relationship Id="rId119" Type="http://schemas.openxmlformats.org/officeDocument/2006/relationships/hyperlink" Target="https://pubmed.ncbi.nlm.nih.gov/22134460" TargetMode="External"/><Relationship Id="rId44" Type="http://schemas.openxmlformats.org/officeDocument/2006/relationships/hyperlink" Target="https://pubmed.ncbi.nlm.nih.gov/31958830" TargetMode="External"/><Relationship Id="rId65" Type="http://schemas.openxmlformats.org/officeDocument/2006/relationships/hyperlink" Target="https://pubmed.ncbi.nlm.nih.gov/30801048" TargetMode="External"/><Relationship Id="rId86" Type="http://schemas.openxmlformats.org/officeDocument/2006/relationships/hyperlink" Target="https://pubmed.ncbi.nlm.nih.gov/26255567" TargetMode="External"/><Relationship Id="rId130" Type="http://schemas.openxmlformats.org/officeDocument/2006/relationships/hyperlink" Target="https://pubmed.ncbi.nlm.nih.gov/20510550" TargetMode="External"/><Relationship Id="rId151" Type="http://schemas.openxmlformats.org/officeDocument/2006/relationships/hyperlink" Target="https://pubmed.ncbi.nlm.nih.gov/15939977" TargetMode="External"/><Relationship Id="rId172" Type="http://schemas.openxmlformats.org/officeDocument/2006/relationships/hyperlink" Target="https://pubmed.ncbi.nlm.nih.gov/11743944" TargetMode="External"/><Relationship Id="rId13" Type="http://schemas.openxmlformats.org/officeDocument/2006/relationships/hyperlink" Target="https://pubmed.ncbi.nlm.nih.gov/40198784" TargetMode="External"/><Relationship Id="rId18" Type="http://schemas.openxmlformats.org/officeDocument/2006/relationships/hyperlink" Target="https://pubmed.ncbi.nlm.nih.gov/37145257" TargetMode="External"/><Relationship Id="rId39" Type="http://schemas.openxmlformats.org/officeDocument/2006/relationships/hyperlink" Target="https://pubmed.ncbi.nlm.nih.gov/32584530" TargetMode="External"/><Relationship Id="rId109" Type="http://schemas.openxmlformats.org/officeDocument/2006/relationships/hyperlink" Target="https://pubmed.ncbi.nlm.nih.gov/22595870" TargetMode="External"/><Relationship Id="rId34" Type="http://schemas.openxmlformats.org/officeDocument/2006/relationships/hyperlink" Target="https://pubmed.ncbi.nlm.nih.gov/33940946" TargetMode="External"/><Relationship Id="rId50" Type="http://schemas.openxmlformats.org/officeDocument/2006/relationships/hyperlink" Target="https://pubmed.ncbi.nlm.nih.gov/30685393" TargetMode="External"/><Relationship Id="rId55" Type="http://schemas.openxmlformats.org/officeDocument/2006/relationships/hyperlink" Target="https://pubmed.ncbi.nlm.nih.gov/30051373" TargetMode="External"/><Relationship Id="rId76" Type="http://schemas.openxmlformats.org/officeDocument/2006/relationships/hyperlink" Target="https://pubmed.ncbi.nlm.nih.gov/28035805" TargetMode="External"/><Relationship Id="rId97" Type="http://schemas.openxmlformats.org/officeDocument/2006/relationships/hyperlink" Target="https://pubmed.ncbi.nlm.nih.gov/24333005" TargetMode="External"/><Relationship Id="rId104" Type="http://schemas.openxmlformats.org/officeDocument/2006/relationships/hyperlink" Target="https://pubmed.ncbi.nlm.nih.gov/23074216" TargetMode="External"/><Relationship Id="rId120" Type="http://schemas.openxmlformats.org/officeDocument/2006/relationships/hyperlink" Target="https://pubmed.ncbi.nlm.nih.gov/21875944" TargetMode="External"/><Relationship Id="rId125" Type="http://schemas.openxmlformats.org/officeDocument/2006/relationships/hyperlink" Target="https://pubmed.ncbi.nlm.nih.gov/20019128" TargetMode="External"/><Relationship Id="rId141" Type="http://schemas.openxmlformats.org/officeDocument/2006/relationships/hyperlink" Target="https://pubmed.ncbi.nlm.nih.gov/17632229" TargetMode="External"/><Relationship Id="rId146" Type="http://schemas.openxmlformats.org/officeDocument/2006/relationships/hyperlink" Target="https://pubmed.ncbi.nlm.nih.gov/16397757" TargetMode="External"/><Relationship Id="rId167" Type="http://schemas.openxmlformats.org/officeDocument/2006/relationships/hyperlink" Target="https://pubmed.ncbi.nlm.nih.gov/12655909" TargetMode="External"/><Relationship Id="rId7" Type="http://schemas.openxmlformats.org/officeDocument/2006/relationships/settings" Target="settings.xml"/><Relationship Id="rId71" Type="http://schemas.openxmlformats.org/officeDocument/2006/relationships/hyperlink" Target="https://pubmed.ncbi.nlm.nih.gov/28082139" TargetMode="External"/><Relationship Id="rId92" Type="http://schemas.openxmlformats.org/officeDocument/2006/relationships/hyperlink" Target="https://pubmed.ncbi.nlm.nih.gov/25383917" TargetMode="External"/><Relationship Id="rId162" Type="http://schemas.openxmlformats.org/officeDocument/2006/relationships/hyperlink" Target="https://pubmed.ncbi.nlm.nih.gov/12892874" TargetMode="External"/><Relationship Id="rId183"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hyperlink" Target="https://pubmed.ncbi.nlm.nih.gov/35591886" TargetMode="External"/><Relationship Id="rId24" Type="http://schemas.openxmlformats.org/officeDocument/2006/relationships/hyperlink" Target="https://pubmed.ncbi.nlm.nih.gov/35358857" TargetMode="External"/><Relationship Id="rId40" Type="http://schemas.openxmlformats.org/officeDocument/2006/relationships/hyperlink" Target="https://pubmed.ncbi.nlm.nih.gov/32297722" TargetMode="External"/><Relationship Id="rId45" Type="http://schemas.openxmlformats.org/officeDocument/2006/relationships/hyperlink" Target="https://pubmed.ncbi.nlm.nih.gov/32803156" TargetMode="External"/><Relationship Id="rId66" Type="http://schemas.openxmlformats.org/officeDocument/2006/relationships/hyperlink" Target="https://pubmed.ncbi.nlm.nih.gov/28945963" TargetMode="External"/><Relationship Id="rId87" Type="http://schemas.openxmlformats.org/officeDocument/2006/relationships/hyperlink" Target="https://pubmed.ncbi.nlm.nih.gov/26130205" TargetMode="External"/><Relationship Id="rId110" Type="http://schemas.openxmlformats.org/officeDocument/2006/relationships/hyperlink" Target="https://pubmed.ncbi.nlm.nih.gov/22660581" TargetMode="External"/><Relationship Id="rId115" Type="http://schemas.openxmlformats.org/officeDocument/2006/relationships/hyperlink" Target="https://pubmed.ncbi.nlm.nih.gov/25324612" TargetMode="External"/><Relationship Id="rId131" Type="http://schemas.openxmlformats.org/officeDocument/2006/relationships/hyperlink" Target="https://pubmed.ncbi.nlm.nih.gov/20530732" TargetMode="External"/><Relationship Id="rId136" Type="http://schemas.openxmlformats.org/officeDocument/2006/relationships/hyperlink" Target="https://pubmed.ncbi.nlm.nih.gov/18214677" TargetMode="External"/><Relationship Id="rId157" Type="http://schemas.openxmlformats.org/officeDocument/2006/relationships/hyperlink" Target="https://pubmed.ncbi.nlm.nih.gov/15142394" TargetMode="External"/><Relationship Id="rId178" Type="http://schemas.openxmlformats.org/officeDocument/2006/relationships/hyperlink" Target="https://pubmed.ncbi.nlm.nih.gov/10584767" TargetMode="External"/><Relationship Id="rId61" Type="http://schemas.openxmlformats.org/officeDocument/2006/relationships/hyperlink" Target="https://pubmed.ncbi.nlm.nih.gov/29074356" TargetMode="External"/><Relationship Id="rId82" Type="http://schemas.openxmlformats.org/officeDocument/2006/relationships/hyperlink" Target="https://pubmed.ncbi.nlm.nih.gov/27835727" TargetMode="External"/><Relationship Id="rId152" Type="http://schemas.openxmlformats.org/officeDocument/2006/relationships/hyperlink" Target="https://pubmed.ncbi.nlm.nih.gov/16134407" TargetMode="External"/><Relationship Id="rId173" Type="http://schemas.openxmlformats.org/officeDocument/2006/relationships/hyperlink" Target="https://pubmed.ncbi.nlm.nih.gov/11481174" TargetMode="External"/><Relationship Id="rId19" Type="http://schemas.openxmlformats.org/officeDocument/2006/relationships/hyperlink" Target="https://pubmed.ncbi.nlm.nih.gov/37150147" TargetMode="External"/><Relationship Id="rId14" Type="http://schemas.openxmlformats.org/officeDocument/2006/relationships/hyperlink" Target="https://pubmed.ncbi.nlm.nih.gov/40023172" TargetMode="External"/><Relationship Id="rId30" Type="http://schemas.openxmlformats.org/officeDocument/2006/relationships/hyperlink" Target="https://pubmed.ncbi.nlm.nih.gov/34450525" TargetMode="External"/><Relationship Id="rId35" Type="http://schemas.openxmlformats.org/officeDocument/2006/relationships/hyperlink" Target="https://pubmed.ncbi.nlm.nih.gov/33878286" TargetMode="External"/><Relationship Id="rId56" Type="http://schemas.openxmlformats.org/officeDocument/2006/relationships/hyperlink" Target="https://pubmed.ncbi.nlm.nih.gov/30195746" TargetMode="External"/><Relationship Id="rId77" Type="http://schemas.openxmlformats.org/officeDocument/2006/relationships/hyperlink" Target="https://pubmed.ncbi.nlm.nih.gov/27919523" TargetMode="External"/><Relationship Id="rId100" Type="http://schemas.openxmlformats.org/officeDocument/2006/relationships/hyperlink" Target="https://pubmed.ncbi.nlm.nih.gov/23282016" TargetMode="External"/><Relationship Id="rId105" Type="http://schemas.openxmlformats.org/officeDocument/2006/relationships/hyperlink" Target="https://pubmed.ncbi.nlm.nih.gov/23146560" TargetMode="External"/><Relationship Id="rId126" Type="http://schemas.openxmlformats.org/officeDocument/2006/relationships/hyperlink" Target="https://pubmed.ncbi.nlm.nih.gov/23293546" TargetMode="External"/><Relationship Id="rId147" Type="http://schemas.openxmlformats.org/officeDocument/2006/relationships/hyperlink" Target="https://pubmed.ncbi.nlm.nih.gov/16275214" TargetMode="External"/><Relationship Id="rId168" Type="http://schemas.openxmlformats.org/officeDocument/2006/relationships/hyperlink" Target="https://pubmed.ncbi.nlm.nih.gov/12839430" TargetMode="External"/><Relationship Id="rId8" Type="http://schemas.openxmlformats.org/officeDocument/2006/relationships/webSettings" Target="webSettings.xml"/><Relationship Id="rId51" Type="http://schemas.openxmlformats.org/officeDocument/2006/relationships/hyperlink" Target="https://pubmed.ncbi.nlm.nih.gov/31123659" TargetMode="External"/><Relationship Id="rId72" Type="http://schemas.openxmlformats.org/officeDocument/2006/relationships/hyperlink" Target="https://pubmed.ncbi.nlm.nih.gov/28729810" TargetMode="External"/><Relationship Id="rId93" Type="http://schemas.openxmlformats.org/officeDocument/2006/relationships/hyperlink" Target="https://pubmed.ncbi.nlm.nih.gov/25311778" TargetMode="External"/><Relationship Id="rId98" Type="http://schemas.openxmlformats.org/officeDocument/2006/relationships/hyperlink" Target="https://pubmed.ncbi.nlm.nih.gov/23969281" TargetMode="External"/><Relationship Id="rId121" Type="http://schemas.openxmlformats.org/officeDocument/2006/relationships/hyperlink" Target="https://pubmed.ncbi.nlm.nih.gov/21196420" TargetMode="External"/><Relationship Id="rId142" Type="http://schemas.openxmlformats.org/officeDocument/2006/relationships/hyperlink" Target="https://pubmed.ncbi.nlm.nih.gov/17285099" TargetMode="External"/><Relationship Id="rId163" Type="http://schemas.openxmlformats.org/officeDocument/2006/relationships/hyperlink" Target="https://pubmed.ncbi.nlm.nih.gov/14628994" TargetMode="External"/><Relationship Id="rId184"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hyperlink" Target="https://pubmed.ncbi.nlm.nih.gov/35067456" TargetMode="External"/><Relationship Id="rId46" Type="http://schemas.openxmlformats.org/officeDocument/2006/relationships/hyperlink" Target="https://pubmed.ncbi.nlm.nih.gov/31399268" TargetMode="External"/><Relationship Id="rId67" Type="http://schemas.openxmlformats.org/officeDocument/2006/relationships/hyperlink" Target="https://pubmed.ncbi.nlm.nih.gov/29045017" TargetMode="External"/><Relationship Id="rId116" Type="http://schemas.openxmlformats.org/officeDocument/2006/relationships/hyperlink" Target="https://pubmed.ncbi.nlm.nih.gov/21877216" TargetMode="External"/><Relationship Id="rId137" Type="http://schemas.openxmlformats.org/officeDocument/2006/relationships/hyperlink" Target="https://pubmed.ncbi.nlm.nih.gov/18480699" TargetMode="External"/><Relationship Id="rId158" Type="http://schemas.openxmlformats.org/officeDocument/2006/relationships/hyperlink" Target="https://pubmed.ncbi.nlm.nih.gov/15954189" TargetMode="External"/><Relationship Id="rId20" Type="http://schemas.openxmlformats.org/officeDocument/2006/relationships/hyperlink" Target="https://pubmed.ncbi.nlm.nih.gov/36989673" TargetMode="External"/><Relationship Id="rId41" Type="http://schemas.openxmlformats.org/officeDocument/2006/relationships/hyperlink" Target="https://pubmed.ncbi.nlm.nih.gov/32242646" TargetMode="External"/><Relationship Id="rId62" Type="http://schemas.openxmlformats.org/officeDocument/2006/relationships/hyperlink" Target="https://pubmed.ncbi.nlm.nih.gov/29308452" TargetMode="External"/><Relationship Id="rId83" Type="http://schemas.openxmlformats.org/officeDocument/2006/relationships/hyperlink" Target="https://pubmed.ncbi.nlm.nih.gov/26941836" TargetMode="External"/><Relationship Id="rId88" Type="http://schemas.openxmlformats.org/officeDocument/2006/relationships/hyperlink" Target="https://pubmed.ncbi.nlm.nih.gov/25377170" TargetMode="External"/><Relationship Id="rId111" Type="http://schemas.openxmlformats.org/officeDocument/2006/relationships/hyperlink" Target="https://pubmed.ncbi.nlm.nih.gov/22578720" TargetMode="External"/><Relationship Id="rId132" Type="http://schemas.openxmlformats.org/officeDocument/2006/relationships/hyperlink" Target="https://pubmed.ncbi.nlm.nih.gov/20399340" TargetMode="External"/><Relationship Id="rId153" Type="http://schemas.openxmlformats.org/officeDocument/2006/relationships/hyperlink" Target="https://pubmed.ncbi.nlm.nih.gov/15380404" TargetMode="External"/><Relationship Id="rId174" Type="http://schemas.openxmlformats.org/officeDocument/2006/relationships/hyperlink" Target="https://pubmed.ncbi.nlm.nih.gov/22034474" TargetMode="External"/><Relationship Id="rId179" Type="http://schemas.openxmlformats.org/officeDocument/2006/relationships/hyperlink" Target="https://pubmed.ncbi.nlm.nih.gov/10360124" TargetMode="External"/><Relationship Id="rId15" Type="http://schemas.openxmlformats.org/officeDocument/2006/relationships/hyperlink" Target="https://pubmed.ncbi.nlm.nih.gov/40061309" TargetMode="External"/><Relationship Id="rId36" Type="http://schemas.openxmlformats.org/officeDocument/2006/relationships/hyperlink" Target="https://pubmed.ncbi.nlm.nih.gov/34532718" TargetMode="External"/><Relationship Id="rId57" Type="http://schemas.openxmlformats.org/officeDocument/2006/relationships/hyperlink" Target="https://pubmed.ncbi.nlm.nih.gov/29702384" TargetMode="External"/><Relationship Id="rId106" Type="http://schemas.openxmlformats.org/officeDocument/2006/relationships/hyperlink" Target="https://pubmed.ncbi.nlm.nih.gov/22464363" TargetMode="External"/><Relationship Id="rId127" Type="http://schemas.openxmlformats.org/officeDocument/2006/relationships/hyperlink" Target="https://pubmed.ncbi.nlm.nih.gov/20533029" TargetMode="External"/><Relationship Id="rId10" Type="http://schemas.openxmlformats.org/officeDocument/2006/relationships/endnotes" Target="endnotes.xml"/><Relationship Id="rId31" Type="http://schemas.openxmlformats.org/officeDocument/2006/relationships/hyperlink" Target="https://pubmed.ncbi.nlm.nih.gov/34555595" TargetMode="External"/><Relationship Id="rId52" Type="http://schemas.openxmlformats.org/officeDocument/2006/relationships/hyperlink" Target="https://pubmed.ncbi.nlm.nih.gov/30842912" TargetMode="External"/><Relationship Id="rId73" Type="http://schemas.openxmlformats.org/officeDocument/2006/relationships/hyperlink" Target="https://pubmed.ncbi.nlm.nih.gov/28460529" TargetMode="External"/><Relationship Id="rId78" Type="http://schemas.openxmlformats.org/officeDocument/2006/relationships/hyperlink" Target="https://pubmed.ncbi.nlm.nih.gov/28674504" TargetMode="External"/><Relationship Id="rId94" Type="http://schemas.openxmlformats.org/officeDocument/2006/relationships/hyperlink" Target="https://pubmed.ncbi.nlm.nih.gov/25187353" TargetMode="External"/><Relationship Id="rId99" Type="http://schemas.openxmlformats.org/officeDocument/2006/relationships/hyperlink" Target="https://pubmed.ncbi.nlm.nih.gov/23952899" TargetMode="External"/><Relationship Id="rId101" Type="http://schemas.openxmlformats.org/officeDocument/2006/relationships/hyperlink" Target="https://pubmed.ncbi.nlm.nih.gov/22516148" TargetMode="External"/><Relationship Id="rId122" Type="http://schemas.openxmlformats.org/officeDocument/2006/relationships/hyperlink" Target="https://pubmed.ncbi.nlm.nih.gov/21885596" TargetMode="External"/><Relationship Id="rId143" Type="http://schemas.openxmlformats.org/officeDocument/2006/relationships/hyperlink" Target="https://pubmed.ncbi.nlm.nih.gov/17199454" TargetMode="External"/><Relationship Id="rId148" Type="http://schemas.openxmlformats.org/officeDocument/2006/relationships/hyperlink" Target="https://pubmed.ncbi.nlm.nih.gov/16282852" TargetMode="External"/><Relationship Id="rId164" Type="http://schemas.openxmlformats.org/officeDocument/2006/relationships/hyperlink" Target="https://pubmed.ncbi.nlm.nih.gov/12858330" TargetMode="External"/><Relationship Id="rId169" Type="http://schemas.openxmlformats.org/officeDocument/2006/relationships/hyperlink" Target="https://pubmed.ncbi.nlm.nih.gov/12409166" TargetMode="External"/><Relationship Id="rId18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9872689" TargetMode="External"/><Relationship Id="rId26" Type="http://schemas.openxmlformats.org/officeDocument/2006/relationships/hyperlink" Target="https://pubmed.ncbi.nlm.nih.gov/34911124" TargetMode="External"/><Relationship Id="rId47" Type="http://schemas.openxmlformats.org/officeDocument/2006/relationships/hyperlink" Target="https://pubmed.ncbi.nlm.nih.gov/31307857" TargetMode="External"/><Relationship Id="rId68" Type="http://schemas.openxmlformats.org/officeDocument/2006/relationships/hyperlink" Target="https://pubmed.ncbi.nlm.nih.gov/28412661" TargetMode="External"/><Relationship Id="rId89" Type="http://schemas.openxmlformats.org/officeDocument/2006/relationships/hyperlink" Target="https://pubmed.ncbi.nlm.nih.gov/25727533" TargetMode="External"/><Relationship Id="rId112" Type="http://schemas.openxmlformats.org/officeDocument/2006/relationships/hyperlink" Target="https://pubmed.ncbi.nlm.nih.gov/22153944" TargetMode="External"/><Relationship Id="rId133" Type="http://schemas.openxmlformats.org/officeDocument/2006/relationships/hyperlink" Target="https://pubmed.ncbi.nlm.nih.gov/20079332" TargetMode="External"/><Relationship Id="rId154" Type="http://schemas.openxmlformats.org/officeDocument/2006/relationships/hyperlink" Target="https://pubmed.ncbi.nlm.nih.gov/15358989" TargetMode="External"/><Relationship Id="rId175" Type="http://schemas.openxmlformats.org/officeDocument/2006/relationships/hyperlink" Target="https://pubmed.ncbi.nlm.nih.gov/11331805" TargetMode="External"/><Relationship Id="rId16" Type="http://schemas.openxmlformats.org/officeDocument/2006/relationships/hyperlink" Target="https://pubmed.ncbi.nlm.nih.gov/40061327" TargetMode="External"/><Relationship Id="rId37" Type="http://schemas.openxmlformats.org/officeDocument/2006/relationships/hyperlink" Target="https://pubmed.ncbi.nlm.nih.gov/33065372" TargetMode="External"/><Relationship Id="rId58" Type="http://schemas.openxmlformats.org/officeDocument/2006/relationships/hyperlink" Target="https://pubmed.ncbi.nlm.nih.gov/28886891" TargetMode="External"/><Relationship Id="rId79" Type="http://schemas.openxmlformats.org/officeDocument/2006/relationships/hyperlink" Target="https://pubmed.ncbi.nlm.nih.gov/27736047" TargetMode="External"/><Relationship Id="rId102" Type="http://schemas.openxmlformats.org/officeDocument/2006/relationships/hyperlink" Target="https://pubmed.ncbi.nlm.nih.gov/23151612" TargetMode="External"/><Relationship Id="rId123" Type="http://schemas.openxmlformats.org/officeDocument/2006/relationships/hyperlink" Target="https://pubmed.ncbi.nlm.nih.gov/21637933" TargetMode="External"/><Relationship Id="rId144" Type="http://schemas.openxmlformats.org/officeDocument/2006/relationships/hyperlink" Target="https://pubmed.ncbi.nlm.nih.gov/17017825" TargetMode="External"/><Relationship Id="rId90" Type="http://schemas.openxmlformats.org/officeDocument/2006/relationships/hyperlink" Target="https://pubmed.ncbi.nlm.nih.gov/25467541" TargetMode="External"/><Relationship Id="rId165" Type="http://schemas.openxmlformats.org/officeDocument/2006/relationships/hyperlink" Target="https://pubmed.ncbi.nlm.nih.gov/15985940" TargetMode="External"/><Relationship Id="rId27" Type="http://schemas.openxmlformats.org/officeDocument/2006/relationships/hyperlink" Target="https://pubmed.ncbi.nlm.nih.gov/35052001" TargetMode="External"/><Relationship Id="rId48" Type="http://schemas.openxmlformats.org/officeDocument/2006/relationships/hyperlink" Target="https://pubmed.ncbi.nlm.nih.gov/32095023" TargetMode="External"/><Relationship Id="rId69" Type="http://schemas.openxmlformats.org/officeDocument/2006/relationships/hyperlink" Target="https://pubmed.ncbi.nlm.nih.gov/27678498" TargetMode="External"/><Relationship Id="rId113" Type="http://schemas.openxmlformats.org/officeDocument/2006/relationships/hyperlink" Target="https://pubmed.ncbi.nlm.nih.gov/21041835" TargetMode="External"/><Relationship Id="rId134" Type="http://schemas.openxmlformats.org/officeDocument/2006/relationships/hyperlink" Target="https://pubmed.ncbi.nlm.nih.gov/19833841" TargetMode="External"/><Relationship Id="rId80" Type="http://schemas.openxmlformats.org/officeDocument/2006/relationships/hyperlink" Target="https://pubmed.ncbi.nlm.nih.gov/27359171" TargetMode="External"/><Relationship Id="rId155" Type="http://schemas.openxmlformats.org/officeDocument/2006/relationships/hyperlink" Target="https://pubmed.ncbi.nlm.nih.gov/15208158" TargetMode="External"/><Relationship Id="rId176" Type="http://schemas.openxmlformats.org/officeDocument/2006/relationships/hyperlink" Target="https://pubmed.ncbi.nlm.nih.gov/12397857" TargetMode="External"/><Relationship Id="rId17" Type="http://schemas.openxmlformats.org/officeDocument/2006/relationships/hyperlink" Target="https://pubmed.ncbi.nlm.nih.gov/39454324" TargetMode="External"/><Relationship Id="rId38" Type="http://schemas.openxmlformats.org/officeDocument/2006/relationships/hyperlink" Target="https://pubmed.ncbi.nlm.nih.gov/32569062" TargetMode="External"/><Relationship Id="rId59" Type="http://schemas.openxmlformats.org/officeDocument/2006/relationships/hyperlink" Target="https://pubmed.ncbi.nlm.nih.gov/28965776" TargetMode="External"/><Relationship Id="rId103" Type="http://schemas.openxmlformats.org/officeDocument/2006/relationships/hyperlink" Target="https://pubmed.ncbi.nlm.nih.gov/23538982" TargetMode="External"/><Relationship Id="rId124" Type="http://schemas.openxmlformats.org/officeDocument/2006/relationships/hyperlink" Target="https://pubmed.ncbi.nlm.nih.gov/21694624" TargetMode="External"/><Relationship Id="rId70" Type="http://schemas.openxmlformats.org/officeDocument/2006/relationships/hyperlink" Target="https://pubmed.ncbi.nlm.nih.gov/28763030" TargetMode="External"/><Relationship Id="rId91" Type="http://schemas.openxmlformats.org/officeDocument/2006/relationships/hyperlink" Target="https://pubmed.ncbi.nlm.nih.gov/25789880" TargetMode="External"/><Relationship Id="rId145" Type="http://schemas.openxmlformats.org/officeDocument/2006/relationships/hyperlink" Target="https://pubmed.ncbi.nlm.nih.gov/17017827" TargetMode="External"/><Relationship Id="rId166" Type="http://schemas.openxmlformats.org/officeDocument/2006/relationships/hyperlink" Target="https://pubmed.ncbi.nlm.nih.gov/12635459" TargetMode="External"/><Relationship Id="rId1" Type="http://schemas.openxmlformats.org/officeDocument/2006/relationships/customXml" Target="../customXml/item1.xml"/><Relationship Id="rId28" Type="http://schemas.openxmlformats.org/officeDocument/2006/relationships/hyperlink" Target="https://pubmed.ncbi.nlm.nih.gov/35323379" TargetMode="External"/><Relationship Id="rId49" Type="http://schemas.openxmlformats.org/officeDocument/2006/relationships/hyperlink" Target="https://pubmed.ncbi.nlm.nih.gov/30632082" TargetMode="External"/><Relationship Id="rId114" Type="http://schemas.openxmlformats.org/officeDocument/2006/relationships/hyperlink" Target="https://pubmed.ncbi.nlm.nih.gov/22377105" TargetMode="External"/><Relationship Id="rId60" Type="http://schemas.openxmlformats.org/officeDocument/2006/relationships/hyperlink" Target="https://pubmed.ncbi.nlm.nih.gov/28643049" TargetMode="External"/><Relationship Id="rId81" Type="http://schemas.openxmlformats.org/officeDocument/2006/relationships/hyperlink" Target="https://pubmed.ncbi.nlm.nih.gov/27616350" TargetMode="External"/><Relationship Id="rId135" Type="http://schemas.openxmlformats.org/officeDocument/2006/relationships/hyperlink" Target="https://pubmed.ncbi.nlm.nih.gov/19028422" TargetMode="External"/><Relationship Id="rId156" Type="http://schemas.openxmlformats.org/officeDocument/2006/relationships/hyperlink" Target="https://pubmed.ncbi.nlm.nih.gov/14709954" TargetMode="External"/><Relationship Id="rId177" Type="http://schemas.openxmlformats.org/officeDocument/2006/relationships/hyperlink" Target="https://pubmed.ncbi.nlm.nih.gov/105934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83EC46DA-6AD9-4EAD-ACF7-08225D83EDC4}"/>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0E4C0A-E892-4DF4-82CC-070B4F695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20</Pages>
  <Words>15361</Words>
  <Characters>87562</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